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83" w:rsidRDefault="00C56283" w:rsidP="006D10E8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28"/>
          <w:szCs w:val="28"/>
        </w:rPr>
        <w:t xml:space="preserve">                    </w:t>
      </w:r>
      <w:r w:rsidR="00261428">
        <w:rPr>
          <w:rFonts w:ascii="Palatino Linotype" w:hAnsi="Palatino Linotype"/>
          <w:sz w:val="28"/>
          <w:szCs w:val="28"/>
        </w:rPr>
        <w:t xml:space="preserve">          </w:t>
      </w:r>
      <w:r w:rsidRPr="00201465">
        <w:rPr>
          <w:rFonts w:ascii="Palatino Linotype" w:hAnsi="Palatino Linotype"/>
          <w:sz w:val="32"/>
          <w:szCs w:val="32"/>
        </w:rPr>
        <w:t>Indice 3</w:t>
      </w:r>
      <w:r w:rsidR="00F92EE9" w:rsidRPr="00201465">
        <w:rPr>
          <w:rFonts w:ascii="Palatino Linotype" w:hAnsi="Palatino Linotype"/>
          <w:sz w:val="32"/>
          <w:szCs w:val="32"/>
        </w:rPr>
        <w:t> : Miscellanea</w:t>
      </w:r>
    </w:p>
    <w:p w:rsidR="00201465" w:rsidRPr="00201465" w:rsidRDefault="00201465" w:rsidP="006D10E8">
      <w:pPr>
        <w:rPr>
          <w:rFonts w:ascii="Palatino Linotype" w:hAnsi="Palatino Linotype"/>
          <w:sz w:val="32"/>
          <w:szCs w:val="32"/>
        </w:rPr>
      </w:pPr>
    </w:p>
    <w:p w:rsidR="006D10E8" w:rsidRPr="00770ADB" w:rsidRDefault="0057234F" w:rsidP="006D10E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5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Ἄλλως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6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τε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7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γὰρ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8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περικαλλεστάτη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9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γυναικῶν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10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ἐγένετο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, </w:t>
      </w:r>
      <w:hyperlink r:id="rId11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καὶ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12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τότε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13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τῇ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14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τῆς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15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ὥρας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16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ἀκμῇ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17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πολὺ</w:t>
        </w:r>
      </w:hyperlink>
      <w:r w:rsidR="007A6E42" w:rsidRPr="00770ADB">
        <w:rPr>
          <w:rFonts w:ascii="Palatino Linotype" w:hAnsi="Palatino Linotype"/>
          <w:sz w:val="24"/>
          <w:szCs w:val="24"/>
        </w:rPr>
        <w:t xml:space="preserve"> </w:t>
      </w:r>
      <w:hyperlink r:id="rId18" w:history="1">
        <w:r w:rsidR="007A6E42" w:rsidRPr="00770ADB">
          <w:rPr>
            <w:rStyle w:val="Lienhypertexte"/>
            <w:rFonts w:ascii="Palatino Linotype" w:hAnsi="Palatino Linotype"/>
            <w:sz w:val="24"/>
            <w:szCs w:val="24"/>
            <w:u w:val="none"/>
          </w:rPr>
          <w:t>διέπρεπε</w:t>
        </w:r>
      </w:hyperlink>
    </w:p>
    <w:p w:rsidR="007A6E42" w:rsidRDefault="007A6E42">
      <w:pPr>
        <w:rPr>
          <w:rFonts w:ascii="Palatino Linotype" w:hAnsi="Palatino Linotype"/>
          <w:sz w:val="20"/>
          <w:szCs w:val="20"/>
        </w:rPr>
      </w:pPr>
    </w:p>
    <w:p w:rsidR="00201465" w:rsidRDefault="00201465" w:rsidP="007A6E4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1465" w:rsidRDefault="00201465" w:rsidP="0020146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r w:rsidR="006D10E8"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7A6E42"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t>Ses dents étaient de perle et sa bouche était d'ambre ;</w:t>
      </w:r>
      <w:r w:rsidR="007A6E42"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="007A6E42"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t>Les rois mouraient d'amour en entrant dans sa chambre …</w:t>
      </w:r>
    </w:p>
    <w:p w:rsidR="00201465" w:rsidRPr="006D10E8" w:rsidRDefault="00201465" w:rsidP="0020146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Pr="00201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t>Son corps semblait mêlé d'azur ; en la voyant,</w:t>
      </w:r>
      <w:r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t>Vénus, le soir, rentrait jalouse sous la nue ;</w:t>
      </w:r>
      <w:r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                      </w:t>
      </w:r>
      <w:r w:rsidRPr="0026142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Cette femme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t>embaumait l'Égypte ; toute nue,</w:t>
      </w:r>
      <w:r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t>Elle brûlait les yeux ainsi que le soleil ;</w:t>
      </w:r>
      <w:r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P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roses enviaient l'ongle de son orteil » </w:t>
      </w:r>
    </w:p>
    <w:p w:rsidR="007A6E42" w:rsidRPr="006D10E8" w:rsidRDefault="007A6E42" w:rsidP="007A6E4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6E42" w:rsidRDefault="006D10E8" w:rsidP="007A6E4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33FF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33FF"/>
          <w:sz w:val="24"/>
          <w:szCs w:val="24"/>
          <w:lang w:eastAsia="fr-FR"/>
        </w:rPr>
        <w:t>S</w:t>
      </w:r>
      <w:r w:rsidR="007A6E42" w:rsidRPr="006F4685">
        <w:rPr>
          <w:rFonts w:ascii="Comic Sans MS" w:eastAsia="Times New Roman" w:hAnsi="Comic Sans MS" w:cs="Times New Roman"/>
          <w:color w:val="0033FF"/>
          <w:sz w:val="24"/>
          <w:szCs w:val="24"/>
          <w:lang w:eastAsia="fr-FR"/>
        </w:rPr>
        <w:t xml:space="preserve">ed maxime </w:t>
      </w:r>
      <w:r w:rsidR="007A6E42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illam</w:t>
      </w:r>
      <w:r w:rsidR="007A6E42" w:rsidRPr="006F4685">
        <w:rPr>
          <w:rFonts w:ascii="Comic Sans MS" w:eastAsia="Times New Roman" w:hAnsi="Comic Sans MS" w:cs="Times New Roman"/>
          <w:color w:val="0033FF"/>
          <w:sz w:val="24"/>
          <w:szCs w:val="24"/>
          <w:lang w:eastAsia="fr-FR"/>
        </w:rPr>
        <w:t>, cum qua et conuiuia in primam lucem saepe protraxit et eadem naue thalamego paene Aethiopia tenus Aegyptum penetrauit</w:t>
      </w:r>
      <w:r>
        <w:rPr>
          <w:rFonts w:ascii="Comic Sans MS" w:eastAsia="Times New Roman" w:hAnsi="Comic Sans MS" w:cs="Times New Roman"/>
          <w:color w:val="0033FF"/>
          <w:sz w:val="24"/>
          <w:szCs w:val="24"/>
          <w:lang w:eastAsia="fr-FR"/>
        </w:rPr>
        <w:t xml:space="preserve">. </w:t>
      </w:r>
    </w:p>
    <w:p w:rsidR="00686935" w:rsidRDefault="00686935" w:rsidP="007A6E4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33FF"/>
          <w:sz w:val="24"/>
          <w:szCs w:val="24"/>
          <w:lang w:eastAsia="fr-FR"/>
        </w:rPr>
      </w:pPr>
    </w:p>
    <w:p w:rsidR="00201465" w:rsidRDefault="00C5628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</w:p>
    <w:p w:rsidR="007A6E42" w:rsidRDefault="00201465">
      <w:pPr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r w:rsid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7A6E42" w:rsidRPr="00765856">
        <w:rPr>
          <w:rFonts w:ascii="Times New Roman" w:eastAsia="Times New Roman" w:hAnsi="Times New Roman" w:cs="Times New Roman"/>
          <w:sz w:val="24"/>
          <w:szCs w:val="24"/>
          <w:lang w:eastAsia="fr-FR"/>
        </w:rPr>
        <w:t>Tous deux ils regardaient, de la haute terrasse,</w:t>
      </w:r>
      <w:r w:rsidR="007A6E42" w:rsidRPr="007658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="007A6E42" w:rsidRPr="00765856">
        <w:rPr>
          <w:rFonts w:ascii="Times New Roman" w:eastAsia="Times New Roman" w:hAnsi="Times New Roman" w:cs="Times New Roman"/>
          <w:sz w:val="24"/>
          <w:szCs w:val="24"/>
          <w:lang w:eastAsia="fr-FR"/>
        </w:rPr>
        <w:t>L'Égypte s'endormir sous un ciel étouffant</w:t>
      </w:r>
      <w:r w:rsidR="007A6E42" w:rsidRPr="007658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614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="007A6E42" w:rsidRPr="00765856">
        <w:rPr>
          <w:rFonts w:ascii="Times New Roman" w:eastAsia="Times New Roman" w:hAnsi="Times New Roman" w:cs="Times New Roman"/>
          <w:sz w:val="24"/>
          <w:szCs w:val="24"/>
          <w:lang w:eastAsia="fr-FR"/>
        </w:rPr>
        <w:t>Et le Fleuve, à travers le Delta noir qu'il fend,</w:t>
      </w:r>
      <w:r w:rsidR="007A6E42" w:rsidRPr="007658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="007A6E42" w:rsidRPr="00765856">
        <w:rPr>
          <w:rFonts w:ascii="Times New Roman" w:eastAsia="Times New Roman" w:hAnsi="Times New Roman" w:cs="Times New Roman"/>
          <w:sz w:val="24"/>
          <w:szCs w:val="24"/>
          <w:lang w:eastAsia="fr-FR"/>
        </w:rPr>
        <w:t>Vers Bubaste ou Saïs rouler son onde grasse.</w:t>
      </w:r>
      <w:r w:rsidR="006D10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</w:t>
      </w:r>
      <w:r w:rsidR="007A6E42" w:rsidRPr="007658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01465" w:rsidRDefault="00201465"/>
    <w:p w:rsidR="00EB2623" w:rsidRPr="00770ADB" w:rsidRDefault="0057234F">
      <w:pPr>
        <w:rPr>
          <w:sz w:val="24"/>
          <w:szCs w:val="24"/>
        </w:rPr>
      </w:pPr>
      <w:hyperlink r:id="rId19" w:history="1">
        <w:r w:rsidR="006D10E8" w:rsidRPr="00770ADB">
          <w:rPr>
            <w:rStyle w:val="Lienhypertexte"/>
            <w:sz w:val="24"/>
            <w:szCs w:val="24"/>
            <w:u w:val="none"/>
          </w:rPr>
          <w:t>R</w:t>
        </w:r>
        <w:r w:rsidR="00EB2623" w:rsidRPr="00770ADB">
          <w:rPr>
            <w:rStyle w:val="Lienhypertexte"/>
            <w:sz w:val="24"/>
            <w:szCs w:val="24"/>
            <w:u w:val="none"/>
          </w:rPr>
          <w:t>espondit</w:t>
        </w:r>
      </w:hyperlink>
      <w:r w:rsidR="00EB2623" w:rsidRPr="00770ADB">
        <w:rPr>
          <w:sz w:val="24"/>
          <w:szCs w:val="24"/>
        </w:rPr>
        <w:t xml:space="preserve"> </w:t>
      </w:r>
      <w:hyperlink r:id="rId20" w:history="1">
        <w:r w:rsidR="00EB2623" w:rsidRPr="00770ADB">
          <w:rPr>
            <w:rStyle w:val="Lienhypertexte"/>
            <w:sz w:val="24"/>
            <w:szCs w:val="24"/>
            <w:u w:val="none"/>
          </w:rPr>
          <w:t>una</w:t>
        </w:r>
      </w:hyperlink>
      <w:r w:rsidR="00EB2623" w:rsidRPr="00770ADB">
        <w:rPr>
          <w:sz w:val="24"/>
          <w:szCs w:val="24"/>
        </w:rPr>
        <w:t xml:space="preserve"> </w:t>
      </w:r>
      <w:hyperlink r:id="rId21" w:history="1">
        <w:r w:rsidR="00EB2623" w:rsidRPr="00770ADB">
          <w:rPr>
            <w:rStyle w:val="Lienhypertexte"/>
            <w:sz w:val="24"/>
            <w:szCs w:val="24"/>
            <w:u w:val="none"/>
          </w:rPr>
          <w:t>se</w:t>
        </w:r>
      </w:hyperlink>
      <w:r w:rsidR="00EB2623" w:rsidRPr="00770ADB">
        <w:rPr>
          <w:sz w:val="24"/>
          <w:szCs w:val="24"/>
        </w:rPr>
        <w:t xml:space="preserve"> </w:t>
      </w:r>
      <w:hyperlink r:id="rId22" w:history="1">
        <w:r w:rsidR="00EB2623" w:rsidRPr="00770ADB">
          <w:rPr>
            <w:rStyle w:val="Lienhypertexte"/>
            <w:sz w:val="24"/>
            <w:szCs w:val="24"/>
            <w:u w:val="none"/>
          </w:rPr>
          <w:t>cena</w:t>
        </w:r>
      </w:hyperlink>
      <w:r w:rsidR="00EB2623" w:rsidRPr="00770ADB">
        <w:rPr>
          <w:sz w:val="24"/>
          <w:szCs w:val="24"/>
        </w:rPr>
        <w:t xml:space="preserve"> </w:t>
      </w:r>
      <w:hyperlink r:id="rId23" w:history="1">
        <w:r w:rsidR="00EB2623" w:rsidRPr="00770ADB">
          <w:rPr>
            <w:rStyle w:val="Lienhypertexte"/>
            <w:sz w:val="24"/>
            <w:szCs w:val="24"/>
            <w:u w:val="none"/>
          </w:rPr>
          <w:t>centiens</w:t>
        </w:r>
      </w:hyperlink>
      <w:r w:rsidR="00EB2623" w:rsidRPr="00770ADB">
        <w:rPr>
          <w:sz w:val="24"/>
          <w:szCs w:val="24"/>
        </w:rPr>
        <w:t xml:space="preserve"> </w:t>
      </w:r>
      <w:hyperlink r:id="rId24" w:history="1">
        <w:r w:rsidR="00EB2623" w:rsidRPr="00770ADB">
          <w:rPr>
            <w:rStyle w:val="Lienhypertexte"/>
            <w:sz w:val="24"/>
            <w:szCs w:val="24"/>
            <w:u w:val="none"/>
          </w:rPr>
          <w:t>HS</w:t>
        </w:r>
      </w:hyperlink>
      <w:r w:rsidR="00EB2623" w:rsidRPr="00770ADB">
        <w:rPr>
          <w:sz w:val="24"/>
          <w:szCs w:val="24"/>
        </w:rPr>
        <w:t xml:space="preserve"> </w:t>
      </w:r>
      <w:hyperlink r:id="rId25" w:history="1">
        <w:r w:rsidR="00EB2623" w:rsidRPr="00770ADB">
          <w:rPr>
            <w:rStyle w:val="Lienhypertexte"/>
            <w:sz w:val="24"/>
            <w:szCs w:val="24"/>
            <w:u w:val="none"/>
          </w:rPr>
          <w:t>absumpturam</w:t>
        </w:r>
      </w:hyperlink>
      <w:r w:rsidR="006D10E8" w:rsidRPr="00770ADB">
        <w:rPr>
          <w:sz w:val="24"/>
          <w:szCs w:val="24"/>
        </w:rPr>
        <w:t xml:space="preserve">. </w:t>
      </w:r>
      <w:r w:rsidR="00EB2623" w:rsidRPr="00770ADB">
        <w:rPr>
          <w:sz w:val="24"/>
          <w:szCs w:val="24"/>
        </w:rPr>
        <w:t xml:space="preserve"> </w:t>
      </w:r>
      <w:hyperlink r:id="rId26" w:history="1">
        <w:r w:rsidR="00C56283" w:rsidRPr="00770ADB">
          <w:rPr>
            <w:rStyle w:val="Lienhypertexte"/>
            <w:sz w:val="24"/>
            <w:szCs w:val="24"/>
            <w:u w:val="none"/>
          </w:rPr>
          <w:t>C</w:t>
        </w:r>
        <w:r w:rsidR="00EB2623" w:rsidRPr="00770ADB">
          <w:rPr>
            <w:rStyle w:val="Lienhypertexte"/>
            <w:sz w:val="24"/>
            <w:szCs w:val="24"/>
            <w:u w:val="none"/>
          </w:rPr>
          <w:t>upiebat</w:t>
        </w:r>
      </w:hyperlink>
      <w:r w:rsidR="00EB2623" w:rsidRPr="00770ADB">
        <w:rPr>
          <w:sz w:val="24"/>
          <w:szCs w:val="24"/>
        </w:rPr>
        <w:t xml:space="preserve"> </w:t>
      </w:r>
      <w:hyperlink r:id="rId27" w:history="1">
        <w:r w:rsidR="00EB2623" w:rsidRPr="00770ADB">
          <w:rPr>
            <w:rStyle w:val="Lienhypertexte"/>
            <w:sz w:val="24"/>
            <w:szCs w:val="24"/>
            <w:u w:val="none"/>
          </w:rPr>
          <w:t>discere</w:t>
        </w:r>
      </w:hyperlink>
      <w:r w:rsidR="00282BBA" w:rsidRPr="00770ADB">
        <w:rPr>
          <w:sz w:val="24"/>
          <w:szCs w:val="24"/>
        </w:rPr>
        <w:t xml:space="preserve"> </w:t>
      </w:r>
      <w:r w:rsidR="00282BBA" w:rsidRPr="00770ADB">
        <w:rPr>
          <w:color w:val="FF0000"/>
          <w:sz w:val="24"/>
          <w:szCs w:val="24"/>
        </w:rPr>
        <w:t>ille</w:t>
      </w:r>
      <w:r w:rsidR="00EB2623" w:rsidRPr="00770ADB">
        <w:rPr>
          <w:sz w:val="24"/>
          <w:szCs w:val="24"/>
        </w:rPr>
        <w:t xml:space="preserve">, </w:t>
      </w:r>
      <w:hyperlink r:id="rId28" w:history="1">
        <w:r w:rsidR="00EB2623" w:rsidRPr="00770ADB">
          <w:rPr>
            <w:rStyle w:val="Lienhypertexte"/>
            <w:sz w:val="24"/>
            <w:szCs w:val="24"/>
            <w:u w:val="none"/>
          </w:rPr>
          <w:t>sed</w:t>
        </w:r>
      </w:hyperlink>
      <w:r w:rsidR="00EB2623" w:rsidRPr="00770ADB">
        <w:rPr>
          <w:sz w:val="24"/>
          <w:szCs w:val="24"/>
        </w:rPr>
        <w:t xml:space="preserve"> </w:t>
      </w:r>
      <w:hyperlink r:id="rId29" w:history="1">
        <w:r w:rsidR="00EB2623" w:rsidRPr="00770ADB">
          <w:rPr>
            <w:rStyle w:val="Lienhypertexte"/>
            <w:sz w:val="24"/>
            <w:szCs w:val="24"/>
            <w:u w:val="none"/>
          </w:rPr>
          <w:t>fieri</w:t>
        </w:r>
      </w:hyperlink>
      <w:r w:rsidR="00EB2623" w:rsidRPr="00770ADB">
        <w:rPr>
          <w:sz w:val="24"/>
          <w:szCs w:val="24"/>
        </w:rPr>
        <w:t xml:space="preserve"> </w:t>
      </w:r>
      <w:hyperlink r:id="rId30" w:history="1">
        <w:r w:rsidR="00EB2623" w:rsidRPr="00770ADB">
          <w:rPr>
            <w:rStyle w:val="Lienhypertexte"/>
            <w:sz w:val="24"/>
            <w:szCs w:val="24"/>
            <w:u w:val="none"/>
          </w:rPr>
          <w:t>posse</w:t>
        </w:r>
      </w:hyperlink>
      <w:r w:rsidR="00EB2623" w:rsidRPr="00770ADB">
        <w:rPr>
          <w:sz w:val="24"/>
          <w:szCs w:val="24"/>
        </w:rPr>
        <w:t xml:space="preserve"> </w:t>
      </w:r>
      <w:hyperlink r:id="rId31" w:history="1">
        <w:r w:rsidR="00EB2623" w:rsidRPr="00770ADB">
          <w:rPr>
            <w:rStyle w:val="Lienhypertexte"/>
            <w:sz w:val="24"/>
            <w:szCs w:val="24"/>
            <w:u w:val="none"/>
          </w:rPr>
          <w:t>non</w:t>
        </w:r>
      </w:hyperlink>
      <w:r w:rsidR="00EB2623" w:rsidRPr="00770ADB">
        <w:rPr>
          <w:sz w:val="24"/>
          <w:szCs w:val="24"/>
        </w:rPr>
        <w:t xml:space="preserve"> </w:t>
      </w:r>
      <w:hyperlink r:id="rId32" w:history="1">
        <w:r w:rsidR="00EB2623" w:rsidRPr="00770ADB">
          <w:rPr>
            <w:rStyle w:val="Lienhypertexte"/>
            <w:sz w:val="24"/>
            <w:szCs w:val="24"/>
            <w:u w:val="none"/>
          </w:rPr>
          <w:t>arbitrabatur</w:t>
        </w:r>
      </w:hyperlink>
      <w:r w:rsidR="00EB2623" w:rsidRPr="00770ADB">
        <w:rPr>
          <w:sz w:val="24"/>
          <w:szCs w:val="24"/>
        </w:rPr>
        <w:t xml:space="preserve">. </w:t>
      </w:r>
      <w:hyperlink r:id="rId33" w:history="1">
        <w:r w:rsidR="00EB2623" w:rsidRPr="00770ADB">
          <w:rPr>
            <w:rStyle w:val="Lienhypertexte"/>
            <w:sz w:val="24"/>
            <w:szCs w:val="24"/>
            <w:u w:val="none"/>
          </w:rPr>
          <w:t>ergo</w:t>
        </w:r>
      </w:hyperlink>
      <w:r w:rsidR="00EB2623" w:rsidRPr="00770ADB">
        <w:rPr>
          <w:sz w:val="24"/>
          <w:szCs w:val="24"/>
        </w:rPr>
        <w:t xml:space="preserve"> </w:t>
      </w:r>
      <w:hyperlink r:id="rId34" w:history="1">
        <w:r w:rsidR="00EB2623" w:rsidRPr="00770ADB">
          <w:rPr>
            <w:rStyle w:val="Lienhypertexte"/>
            <w:sz w:val="24"/>
            <w:szCs w:val="24"/>
            <w:u w:val="none"/>
          </w:rPr>
          <w:t>sponsionibus</w:t>
        </w:r>
      </w:hyperlink>
      <w:r w:rsidR="00EB2623" w:rsidRPr="00770ADB">
        <w:rPr>
          <w:sz w:val="24"/>
          <w:szCs w:val="24"/>
        </w:rPr>
        <w:t xml:space="preserve"> </w:t>
      </w:r>
      <w:hyperlink r:id="rId35" w:history="1">
        <w:r w:rsidR="00EB2623" w:rsidRPr="00770ADB">
          <w:rPr>
            <w:rStyle w:val="Lienhypertexte"/>
            <w:sz w:val="24"/>
            <w:szCs w:val="24"/>
            <w:u w:val="none"/>
          </w:rPr>
          <w:t>factis</w:t>
        </w:r>
      </w:hyperlink>
      <w:r w:rsidR="00EB2623" w:rsidRPr="00770ADB">
        <w:rPr>
          <w:sz w:val="24"/>
          <w:szCs w:val="24"/>
        </w:rPr>
        <w:t xml:space="preserve"> </w:t>
      </w:r>
      <w:hyperlink r:id="rId36" w:history="1">
        <w:r w:rsidR="00EB2623" w:rsidRPr="00770ADB">
          <w:rPr>
            <w:rStyle w:val="Lienhypertexte"/>
            <w:sz w:val="24"/>
            <w:szCs w:val="24"/>
            <w:u w:val="none"/>
          </w:rPr>
          <w:t>postero</w:t>
        </w:r>
      </w:hyperlink>
      <w:r w:rsidR="00EB2623" w:rsidRPr="00770ADB">
        <w:rPr>
          <w:sz w:val="24"/>
          <w:szCs w:val="24"/>
        </w:rPr>
        <w:t xml:space="preserve"> </w:t>
      </w:r>
      <w:hyperlink r:id="rId37" w:history="1">
        <w:r w:rsidR="00EB2623" w:rsidRPr="00770ADB">
          <w:rPr>
            <w:rStyle w:val="Lienhypertexte"/>
            <w:sz w:val="24"/>
            <w:szCs w:val="24"/>
            <w:u w:val="none"/>
          </w:rPr>
          <w:t>die</w:t>
        </w:r>
      </w:hyperlink>
      <w:r w:rsidR="00EB2623" w:rsidRPr="00770ADB">
        <w:rPr>
          <w:sz w:val="24"/>
          <w:szCs w:val="24"/>
        </w:rPr>
        <w:t xml:space="preserve">, </w:t>
      </w:r>
      <w:hyperlink r:id="rId38" w:history="1">
        <w:r w:rsidR="00EB2623" w:rsidRPr="00770ADB">
          <w:rPr>
            <w:rStyle w:val="Lienhypertexte"/>
            <w:sz w:val="24"/>
            <w:szCs w:val="24"/>
            <w:u w:val="none"/>
          </w:rPr>
          <w:t>quo</w:t>
        </w:r>
      </w:hyperlink>
      <w:r w:rsidR="00EB2623" w:rsidRPr="00770ADB">
        <w:rPr>
          <w:sz w:val="24"/>
          <w:szCs w:val="24"/>
        </w:rPr>
        <w:t xml:space="preserve"> </w:t>
      </w:r>
      <w:hyperlink r:id="rId39" w:history="1">
        <w:r w:rsidR="00EB2623" w:rsidRPr="00770ADB">
          <w:rPr>
            <w:rStyle w:val="Lienhypertexte"/>
            <w:sz w:val="24"/>
            <w:szCs w:val="24"/>
            <w:u w:val="none"/>
          </w:rPr>
          <w:t>iudicium</w:t>
        </w:r>
      </w:hyperlink>
      <w:r w:rsidR="00EB2623" w:rsidRPr="00770ADB">
        <w:rPr>
          <w:sz w:val="24"/>
          <w:szCs w:val="24"/>
        </w:rPr>
        <w:t xml:space="preserve"> </w:t>
      </w:r>
      <w:hyperlink r:id="rId40" w:history="1">
        <w:r w:rsidR="00EB2623" w:rsidRPr="00770ADB">
          <w:rPr>
            <w:rStyle w:val="Lienhypertexte"/>
            <w:sz w:val="24"/>
            <w:szCs w:val="24"/>
            <w:u w:val="none"/>
          </w:rPr>
          <w:t>agebatur</w:t>
        </w:r>
      </w:hyperlink>
      <w:r w:rsidR="00EB2623" w:rsidRPr="00770ADB">
        <w:rPr>
          <w:sz w:val="24"/>
          <w:szCs w:val="24"/>
        </w:rPr>
        <w:t xml:space="preserve">, </w:t>
      </w:r>
      <w:hyperlink r:id="rId41" w:history="1">
        <w:r w:rsidR="00EB2623" w:rsidRPr="00770ADB">
          <w:rPr>
            <w:rStyle w:val="Lienhypertexte"/>
            <w:sz w:val="24"/>
            <w:szCs w:val="24"/>
            <w:u w:val="none"/>
          </w:rPr>
          <w:t>magnificam</w:t>
        </w:r>
      </w:hyperlink>
      <w:r w:rsidR="00EB2623" w:rsidRPr="00770ADB">
        <w:rPr>
          <w:sz w:val="24"/>
          <w:szCs w:val="24"/>
        </w:rPr>
        <w:t xml:space="preserve"> </w:t>
      </w:r>
      <w:hyperlink r:id="rId42" w:history="1">
        <w:r w:rsidR="00EB2623" w:rsidRPr="00770ADB">
          <w:rPr>
            <w:rStyle w:val="Lienhypertexte"/>
            <w:sz w:val="24"/>
            <w:szCs w:val="24"/>
            <w:u w:val="none"/>
          </w:rPr>
          <w:t>alias</w:t>
        </w:r>
      </w:hyperlink>
      <w:r w:rsidR="00EB2623" w:rsidRPr="00770ADB">
        <w:rPr>
          <w:sz w:val="24"/>
          <w:szCs w:val="24"/>
        </w:rPr>
        <w:t xml:space="preserve"> </w:t>
      </w:r>
      <w:hyperlink r:id="rId43" w:history="1">
        <w:r w:rsidR="00EB2623" w:rsidRPr="00770ADB">
          <w:rPr>
            <w:rStyle w:val="Lienhypertexte"/>
            <w:sz w:val="24"/>
            <w:szCs w:val="24"/>
            <w:u w:val="none"/>
          </w:rPr>
          <w:t>cenam</w:t>
        </w:r>
      </w:hyperlink>
      <w:r w:rsidR="00EB2623" w:rsidRPr="00770ADB">
        <w:rPr>
          <w:sz w:val="24"/>
          <w:szCs w:val="24"/>
        </w:rPr>
        <w:t xml:space="preserve">, </w:t>
      </w:r>
      <w:hyperlink r:id="rId44" w:history="1">
        <w:r w:rsidR="00EB2623" w:rsidRPr="00770ADB">
          <w:rPr>
            <w:rStyle w:val="Lienhypertexte"/>
            <w:sz w:val="24"/>
            <w:szCs w:val="24"/>
            <w:u w:val="none"/>
          </w:rPr>
          <w:t>ne</w:t>
        </w:r>
      </w:hyperlink>
      <w:r w:rsidR="00EB2623" w:rsidRPr="00770ADB">
        <w:rPr>
          <w:sz w:val="24"/>
          <w:szCs w:val="24"/>
        </w:rPr>
        <w:t xml:space="preserve"> </w:t>
      </w:r>
      <w:hyperlink r:id="rId45" w:history="1">
        <w:r w:rsidR="00EB2623" w:rsidRPr="00770ADB">
          <w:rPr>
            <w:rStyle w:val="Lienhypertexte"/>
            <w:sz w:val="24"/>
            <w:szCs w:val="24"/>
            <w:u w:val="none"/>
          </w:rPr>
          <w:t>dies</w:t>
        </w:r>
      </w:hyperlink>
      <w:r w:rsidR="00EB2623" w:rsidRPr="00770ADB">
        <w:rPr>
          <w:sz w:val="24"/>
          <w:szCs w:val="24"/>
        </w:rPr>
        <w:t xml:space="preserve"> </w:t>
      </w:r>
      <w:hyperlink r:id="rId46" w:history="1">
        <w:r w:rsidR="00EB2623" w:rsidRPr="00770ADB">
          <w:rPr>
            <w:rStyle w:val="Lienhypertexte"/>
            <w:sz w:val="24"/>
            <w:szCs w:val="24"/>
            <w:u w:val="none"/>
          </w:rPr>
          <w:t>periret</w:t>
        </w:r>
      </w:hyperlink>
      <w:r w:rsidR="00EB2623" w:rsidRPr="00770ADB">
        <w:rPr>
          <w:sz w:val="24"/>
          <w:szCs w:val="24"/>
        </w:rPr>
        <w:t xml:space="preserve">, </w:t>
      </w:r>
      <w:hyperlink r:id="rId47" w:history="1">
        <w:r w:rsidR="00EB2623" w:rsidRPr="00770ADB">
          <w:rPr>
            <w:rStyle w:val="Lienhypertexte"/>
            <w:sz w:val="24"/>
            <w:szCs w:val="24"/>
            <w:u w:val="none"/>
          </w:rPr>
          <w:t>sed</w:t>
        </w:r>
      </w:hyperlink>
      <w:r w:rsidR="00EB2623" w:rsidRPr="00770ADB">
        <w:rPr>
          <w:sz w:val="24"/>
          <w:szCs w:val="24"/>
        </w:rPr>
        <w:t xml:space="preserve"> </w:t>
      </w:r>
      <w:hyperlink r:id="rId48" w:history="1">
        <w:r w:rsidR="00EB2623" w:rsidRPr="00770ADB">
          <w:rPr>
            <w:rStyle w:val="Lienhypertexte"/>
            <w:sz w:val="24"/>
            <w:szCs w:val="24"/>
            <w:u w:val="none"/>
          </w:rPr>
          <w:t>cotidianam</w:t>
        </w:r>
      </w:hyperlink>
      <w:r w:rsidR="00EB2623" w:rsidRPr="00770ADB">
        <w:rPr>
          <w:sz w:val="24"/>
          <w:szCs w:val="24"/>
        </w:rPr>
        <w:t>,</w:t>
      </w:r>
      <w:r w:rsidR="00EB2623" w:rsidRPr="00770ADB">
        <w:rPr>
          <w:color w:val="FF0000"/>
          <w:sz w:val="24"/>
          <w:szCs w:val="24"/>
        </w:rPr>
        <w:t xml:space="preserve"> </w:t>
      </w:r>
      <w:r w:rsidR="00282BBA" w:rsidRPr="00770ADB">
        <w:rPr>
          <w:color w:val="FF0000"/>
          <w:sz w:val="24"/>
          <w:szCs w:val="24"/>
        </w:rPr>
        <w:t xml:space="preserve">illo </w:t>
      </w:r>
      <w:hyperlink r:id="rId49" w:history="1">
        <w:r w:rsidR="00EB2623" w:rsidRPr="00770ADB">
          <w:rPr>
            <w:rStyle w:val="Lienhypertexte"/>
            <w:sz w:val="24"/>
            <w:szCs w:val="24"/>
            <w:u w:val="none"/>
          </w:rPr>
          <w:t>apposuit</w:t>
        </w:r>
      </w:hyperlink>
      <w:r w:rsidR="00EB2623" w:rsidRPr="00770ADB">
        <w:rPr>
          <w:sz w:val="24"/>
          <w:szCs w:val="24"/>
        </w:rPr>
        <w:t xml:space="preserve"> </w:t>
      </w:r>
      <w:hyperlink r:id="rId50" w:history="1">
        <w:r w:rsidR="00EB2623" w:rsidRPr="00770ADB">
          <w:rPr>
            <w:rStyle w:val="Lienhypertexte"/>
            <w:sz w:val="24"/>
            <w:szCs w:val="24"/>
            <w:u w:val="none"/>
          </w:rPr>
          <w:t>inridenti</w:t>
        </w:r>
      </w:hyperlink>
      <w:r w:rsidR="00EB2623" w:rsidRPr="00770ADB">
        <w:rPr>
          <w:sz w:val="24"/>
          <w:szCs w:val="24"/>
        </w:rPr>
        <w:t xml:space="preserve"> </w:t>
      </w:r>
      <w:hyperlink r:id="rId51" w:history="1">
        <w:r w:rsidR="00EB2623" w:rsidRPr="00770ADB">
          <w:rPr>
            <w:rStyle w:val="Lienhypertexte"/>
            <w:sz w:val="24"/>
            <w:szCs w:val="24"/>
            <w:u w:val="none"/>
          </w:rPr>
          <w:t>computationemque</w:t>
        </w:r>
      </w:hyperlink>
      <w:r w:rsidR="00EB2623" w:rsidRPr="00770ADB">
        <w:rPr>
          <w:sz w:val="24"/>
          <w:szCs w:val="24"/>
        </w:rPr>
        <w:t xml:space="preserve"> </w:t>
      </w:r>
      <w:hyperlink r:id="rId52" w:history="1">
        <w:r w:rsidR="00EB2623" w:rsidRPr="00770ADB">
          <w:rPr>
            <w:rStyle w:val="Lienhypertexte"/>
            <w:sz w:val="24"/>
            <w:szCs w:val="24"/>
            <w:u w:val="none"/>
          </w:rPr>
          <w:t>expostulanti</w:t>
        </w:r>
      </w:hyperlink>
      <w:r w:rsidR="00EB2623" w:rsidRPr="00770ADB">
        <w:rPr>
          <w:sz w:val="24"/>
          <w:szCs w:val="24"/>
        </w:rPr>
        <w:t xml:space="preserve">. </w:t>
      </w:r>
      <w:hyperlink r:id="rId53" w:history="1">
        <w:r w:rsidR="00C56283" w:rsidRPr="00770ADB">
          <w:rPr>
            <w:rStyle w:val="Lienhypertexte"/>
            <w:sz w:val="24"/>
            <w:szCs w:val="24"/>
            <w:u w:val="none"/>
          </w:rPr>
          <w:t>A</w:t>
        </w:r>
        <w:r w:rsidR="00EB2623" w:rsidRPr="00770ADB">
          <w:rPr>
            <w:rStyle w:val="Lienhypertexte"/>
            <w:sz w:val="24"/>
            <w:szCs w:val="24"/>
            <w:u w:val="none"/>
          </w:rPr>
          <w:t>t</w:t>
        </w:r>
      </w:hyperlink>
      <w:r w:rsidR="00EB2623" w:rsidRPr="00770ADB">
        <w:rPr>
          <w:sz w:val="24"/>
          <w:szCs w:val="24"/>
        </w:rPr>
        <w:t xml:space="preserve"> </w:t>
      </w:r>
      <w:hyperlink r:id="rId54" w:history="1">
        <w:r w:rsidR="00EB2623" w:rsidRPr="00770ADB">
          <w:rPr>
            <w:rStyle w:val="Lienhypertexte"/>
            <w:sz w:val="24"/>
            <w:szCs w:val="24"/>
            <w:u w:val="none"/>
          </w:rPr>
          <w:t>illa</w:t>
        </w:r>
      </w:hyperlink>
      <w:r w:rsidR="00EB2623" w:rsidRPr="00770ADB">
        <w:rPr>
          <w:sz w:val="24"/>
          <w:szCs w:val="24"/>
        </w:rPr>
        <w:t xml:space="preserve"> </w:t>
      </w:r>
      <w:hyperlink r:id="rId55" w:history="1">
        <w:r w:rsidR="00EB2623" w:rsidRPr="00770ADB">
          <w:rPr>
            <w:rStyle w:val="Lienhypertexte"/>
            <w:sz w:val="24"/>
            <w:szCs w:val="24"/>
            <w:u w:val="none"/>
          </w:rPr>
          <w:t>corollarium</w:t>
        </w:r>
      </w:hyperlink>
      <w:r w:rsidR="00EB2623" w:rsidRPr="00770ADB">
        <w:rPr>
          <w:sz w:val="24"/>
          <w:szCs w:val="24"/>
        </w:rPr>
        <w:t xml:space="preserve"> </w:t>
      </w:r>
      <w:hyperlink r:id="rId56" w:history="1">
        <w:r w:rsidR="00EB2623" w:rsidRPr="00770ADB">
          <w:rPr>
            <w:rStyle w:val="Lienhypertexte"/>
            <w:sz w:val="24"/>
            <w:szCs w:val="24"/>
            <w:u w:val="none"/>
          </w:rPr>
          <w:t>id</w:t>
        </w:r>
      </w:hyperlink>
      <w:r w:rsidR="00EB2623" w:rsidRPr="00770ADB">
        <w:rPr>
          <w:sz w:val="24"/>
          <w:szCs w:val="24"/>
        </w:rPr>
        <w:t xml:space="preserve"> </w:t>
      </w:r>
      <w:hyperlink r:id="rId57" w:history="1">
        <w:r w:rsidR="00EB2623" w:rsidRPr="00770ADB">
          <w:rPr>
            <w:rStyle w:val="Lienhypertexte"/>
            <w:sz w:val="24"/>
            <w:szCs w:val="24"/>
            <w:u w:val="none"/>
          </w:rPr>
          <w:t>esse</w:t>
        </w:r>
      </w:hyperlink>
      <w:r w:rsidR="00EB2623" w:rsidRPr="00770ADB">
        <w:rPr>
          <w:sz w:val="24"/>
          <w:szCs w:val="24"/>
        </w:rPr>
        <w:t xml:space="preserve"> </w:t>
      </w:r>
      <w:hyperlink r:id="rId58" w:history="1">
        <w:r w:rsidR="00EB2623" w:rsidRPr="00770ADB">
          <w:rPr>
            <w:rStyle w:val="Lienhypertexte"/>
            <w:sz w:val="24"/>
            <w:szCs w:val="24"/>
            <w:u w:val="none"/>
          </w:rPr>
          <w:t>et</w:t>
        </w:r>
      </w:hyperlink>
      <w:r w:rsidR="00EB2623" w:rsidRPr="00770ADB">
        <w:rPr>
          <w:sz w:val="24"/>
          <w:szCs w:val="24"/>
        </w:rPr>
        <w:t xml:space="preserve"> </w:t>
      </w:r>
      <w:hyperlink r:id="rId59" w:history="1">
        <w:r w:rsidR="00EB2623" w:rsidRPr="00770ADB">
          <w:rPr>
            <w:rStyle w:val="Lienhypertexte"/>
            <w:sz w:val="24"/>
            <w:szCs w:val="24"/>
            <w:u w:val="none"/>
          </w:rPr>
          <w:t>consumpturam</w:t>
        </w:r>
      </w:hyperlink>
      <w:r w:rsidR="00EB2623" w:rsidRPr="00770ADB">
        <w:rPr>
          <w:sz w:val="24"/>
          <w:szCs w:val="24"/>
        </w:rPr>
        <w:t xml:space="preserve"> </w:t>
      </w:r>
      <w:hyperlink r:id="rId60" w:history="1">
        <w:r w:rsidR="00EB2623" w:rsidRPr="00770ADB">
          <w:rPr>
            <w:rStyle w:val="Lienhypertexte"/>
            <w:sz w:val="24"/>
            <w:szCs w:val="24"/>
            <w:u w:val="none"/>
          </w:rPr>
          <w:t>eam</w:t>
        </w:r>
      </w:hyperlink>
      <w:r w:rsidR="00EB2623" w:rsidRPr="00770ADB">
        <w:rPr>
          <w:sz w:val="24"/>
          <w:szCs w:val="24"/>
        </w:rPr>
        <w:t xml:space="preserve"> </w:t>
      </w:r>
      <w:hyperlink r:id="rId61" w:history="1">
        <w:r w:rsidR="00EB2623" w:rsidRPr="00770ADB">
          <w:rPr>
            <w:rStyle w:val="Lienhypertexte"/>
            <w:sz w:val="24"/>
            <w:szCs w:val="24"/>
            <w:u w:val="none"/>
          </w:rPr>
          <w:t>cenam</w:t>
        </w:r>
      </w:hyperlink>
      <w:r w:rsidR="00EB2623" w:rsidRPr="00770ADB">
        <w:rPr>
          <w:sz w:val="24"/>
          <w:szCs w:val="24"/>
        </w:rPr>
        <w:t xml:space="preserve"> </w:t>
      </w:r>
      <w:hyperlink r:id="rId62" w:history="1">
        <w:r w:rsidR="00EB2623" w:rsidRPr="00770ADB">
          <w:rPr>
            <w:rStyle w:val="Lienhypertexte"/>
            <w:sz w:val="24"/>
            <w:szCs w:val="24"/>
            <w:u w:val="none"/>
          </w:rPr>
          <w:t>taxationem</w:t>
        </w:r>
      </w:hyperlink>
      <w:r w:rsidR="00EB2623" w:rsidRPr="00770ADB">
        <w:rPr>
          <w:sz w:val="24"/>
          <w:szCs w:val="24"/>
        </w:rPr>
        <w:t xml:space="preserve"> </w:t>
      </w:r>
      <w:hyperlink r:id="rId63" w:history="1">
        <w:r w:rsidR="00EB2623" w:rsidRPr="00770ADB">
          <w:rPr>
            <w:rStyle w:val="Lienhypertexte"/>
            <w:sz w:val="24"/>
            <w:szCs w:val="24"/>
            <w:u w:val="none"/>
          </w:rPr>
          <w:t>confirmans</w:t>
        </w:r>
      </w:hyperlink>
      <w:r w:rsidR="00EB2623" w:rsidRPr="00770ADB">
        <w:rPr>
          <w:sz w:val="24"/>
          <w:szCs w:val="24"/>
        </w:rPr>
        <w:t xml:space="preserve"> </w:t>
      </w:r>
      <w:hyperlink r:id="rId64" w:history="1">
        <w:r w:rsidR="00EB2623" w:rsidRPr="00770ADB">
          <w:rPr>
            <w:rStyle w:val="Lienhypertexte"/>
            <w:sz w:val="24"/>
            <w:szCs w:val="24"/>
            <w:u w:val="none"/>
          </w:rPr>
          <w:t>solamque</w:t>
        </w:r>
      </w:hyperlink>
      <w:r w:rsidR="00EB2623" w:rsidRPr="00770ADB">
        <w:rPr>
          <w:sz w:val="24"/>
          <w:szCs w:val="24"/>
        </w:rPr>
        <w:t xml:space="preserve"> </w:t>
      </w:r>
      <w:hyperlink r:id="rId65" w:history="1">
        <w:r w:rsidR="00EB2623" w:rsidRPr="00770ADB">
          <w:rPr>
            <w:rStyle w:val="Lienhypertexte"/>
            <w:sz w:val="24"/>
            <w:szCs w:val="24"/>
            <w:u w:val="none"/>
          </w:rPr>
          <w:t>se</w:t>
        </w:r>
      </w:hyperlink>
      <w:r w:rsidR="00EB2623" w:rsidRPr="00770ADB">
        <w:rPr>
          <w:sz w:val="24"/>
          <w:szCs w:val="24"/>
        </w:rPr>
        <w:t xml:space="preserve"> </w:t>
      </w:r>
      <w:hyperlink r:id="rId66" w:history="1">
        <w:r w:rsidR="00EB2623" w:rsidRPr="00770ADB">
          <w:rPr>
            <w:rStyle w:val="Lienhypertexte"/>
            <w:sz w:val="24"/>
            <w:szCs w:val="24"/>
            <w:u w:val="none"/>
          </w:rPr>
          <w:t>centiens</w:t>
        </w:r>
      </w:hyperlink>
      <w:r w:rsidR="00EB2623" w:rsidRPr="00770ADB">
        <w:rPr>
          <w:sz w:val="24"/>
          <w:szCs w:val="24"/>
        </w:rPr>
        <w:t xml:space="preserve"> </w:t>
      </w:r>
      <w:hyperlink r:id="rId67" w:history="1">
        <w:r w:rsidR="00EB2623" w:rsidRPr="00770ADB">
          <w:rPr>
            <w:rStyle w:val="Lienhypertexte"/>
            <w:sz w:val="24"/>
            <w:szCs w:val="24"/>
            <w:u w:val="none"/>
          </w:rPr>
          <w:t>HS</w:t>
        </w:r>
      </w:hyperlink>
      <w:r w:rsidR="00EB2623" w:rsidRPr="00770ADB">
        <w:rPr>
          <w:sz w:val="24"/>
          <w:szCs w:val="24"/>
        </w:rPr>
        <w:t xml:space="preserve"> </w:t>
      </w:r>
      <w:hyperlink r:id="rId68" w:history="1">
        <w:r w:rsidR="00EB2623" w:rsidRPr="00770ADB">
          <w:rPr>
            <w:rStyle w:val="Lienhypertexte"/>
            <w:sz w:val="24"/>
            <w:szCs w:val="24"/>
            <w:u w:val="none"/>
          </w:rPr>
          <w:t>cenaturam</w:t>
        </w:r>
      </w:hyperlink>
      <w:r w:rsidR="00EB2623" w:rsidRPr="00770ADB">
        <w:rPr>
          <w:sz w:val="24"/>
          <w:szCs w:val="24"/>
        </w:rPr>
        <w:t xml:space="preserve">, </w:t>
      </w:r>
      <w:hyperlink r:id="rId69" w:history="1">
        <w:r w:rsidR="00EB2623" w:rsidRPr="00770ADB">
          <w:rPr>
            <w:rStyle w:val="Lienhypertexte"/>
            <w:sz w:val="24"/>
            <w:szCs w:val="24"/>
            <w:u w:val="none"/>
          </w:rPr>
          <w:t>inferri</w:t>
        </w:r>
      </w:hyperlink>
      <w:r w:rsidR="00EB2623" w:rsidRPr="00770ADB">
        <w:rPr>
          <w:sz w:val="24"/>
          <w:szCs w:val="24"/>
        </w:rPr>
        <w:t xml:space="preserve"> </w:t>
      </w:r>
      <w:hyperlink r:id="rId70" w:history="1">
        <w:r w:rsidR="00EB2623" w:rsidRPr="00770ADB">
          <w:rPr>
            <w:rStyle w:val="Lienhypertexte"/>
            <w:sz w:val="24"/>
            <w:szCs w:val="24"/>
            <w:u w:val="none"/>
          </w:rPr>
          <w:t>mensam</w:t>
        </w:r>
      </w:hyperlink>
      <w:r w:rsidR="00EB2623" w:rsidRPr="00770ADB">
        <w:rPr>
          <w:sz w:val="24"/>
          <w:szCs w:val="24"/>
        </w:rPr>
        <w:t xml:space="preserve"> </w:t>
      </w:r>
      <w:hyperlink r:id="rId71" w:history="1">
        <w:r w:rsidR="00EB2623" w:rsidRPr="00770ADB">
          <w:rPr>
            <w:rStyle w:val="Lienhypertexte"/>
            <w:sz w:val="24"/>
            <w:szCs w:val="24"/>
            <w:u w:val="none"/>
          </w:rPr>
          <w:t>secundam</w:t>
        </w:r>
      </w:hyperlink>
      <w:r w:rsidR="00EB2623" w:rsidRPr="00770ADB">
        <w:rPr>
          <w:sz w:val="24"/>
          <w:szCs w:val="24"/>
        </w:rPr>
        <w:t xml:space="preserve"> </w:t>
      </w:r>
      <w:hyperlink r:id="rId72" w:history="1">
        <w:r w:rsidR="00EB2623" w:rsidRPr="00770ADB">
          <w:rPr>
            <w:rStyle w:val="Lienhypertexte"/>
            <w:sz w:val="24"/>
            <w:szCs w:val="24"/>
            <w:u w:val="none"/>
          </w:rPr>
          <w:t>iussit</w:t>
        </w:r>
      </w:hyperlink>
      <w:r w:rsidR="00EB2623" w:rsidRPr="00770ADB">
        <w:rPr>
          <w:sz w:val="24"/>
          <w:szCs w:val="24"/>
        </w:rPr>
        <w:t xml:space="preserve">. </w:t>
      </w:r>
      <w:hyperlink r:id="rId73" w:history="1">
        <w:r w:rsidR="00C56283" w:rsidRPr="00770ADB">
          <w:rPr>
            <w:rStyle w:val="Lienhypertexte"/>
            <w:sz w:val="24"/>
            <w:szCs w:val="24"/>
            <w:u w:val="none"/>
          </w:rPr>
          <w:t>E</w:t>
        </w:r>
        <w:r w:rsidR="00EB2623" w:rsidRPr="00770ADB">
          <w:rPr>
            <w:rStyle w:val="Lienhypertexte"/>
            <w:sz w:val="24"/>
            <w:szCs w:val="24"/>
            <w:u w:val="none"/>
          </w:rPr>
          <w:t>x</w:t>
        </w:r>
      </w:hyperlink>
      <w:r w:rsidR="00EB2623" w:rsidRPr="00770ADB">
        <w:rPr>
          <w:sz w:val="24"/>
          <w:szCs w:val="24"/>
        </w:rPr>
        <w:t xml:space="preserve"> </w:t>
      </w:r>
      <w:hyperlink r:id="rId74" w:history="1">
        <w:r w:rsidR="00EB2623" w:rsidRPr="00770ADB">
          <w:rPr>
            <w:rStyle w:val="Lienhypertexte"/>
            <w:sz w:val="24"/>
            <w:szCs w:val="24"/>
            <w:u w:val="none"/>
          </w:rPr>
          <w:t>praecepto</w:t>
        </w:r>
      </w:hyperlink>
      <w:r w:rsidR="00EB2623" w:rsidRPr="00770ADB">
        <w:rPr>
          <w:sz w:val="24"/>
          <w:szCs w:val="24"/>
        </w:rPr>
        <w:t xml:space="preserve"> </w:t>
      </w:r>
      <w:hyperlink r:id="rId75" w:history="1">
        <w:r w:rsidR="00EB2623" w:rsidRPr="00770ADB">
          <w:rPr>
            <w:rStyle w:val="Lienhypertexte"/>
            <w:sz w:val="24"/>
            <w:szCs w:val="24"/>
            <w:u w:val="none"/>
          </w:rPr>
          <w:t>ministri</w:t>
        </w:r>
      </w:hyperlink>
      <w:r w:rsidR="00EB2623" w:rsidRPr="00770ADB">
        <w:rPr>
          <w:sz w:val="24"/>
          <w:szCs w:val="24"/>
        </w:rPr>
        <w:t xml:space="preserve"> </w:t>
      </w:r>
      <w:hyperlink r:id="rId76" w:history="1">
        <w:r w:rsidR="00EB2623" w:rsidRPr="00770ADB">
          <w:rPr>
            <w:rStyle w:val="Lienhypertexte"/>
            <w:sz w:val="24"/>
            <w:szCs w:val="24"/>
            <w:u w:val="none"/>
          </w:rPr>
          <w:t>unum</w:t>
        </w:r>
      </w:hyperlink>
      <w:r w:rsidR="00EB2623" w:rsidRPr="00770ADB">
        <w:rPr>
          <w:sz w:val="24"/>
          <w:szCs w:val="24"/>
        </w:rPr>
        <w:t xml:space="preserve"> </w:t>
      </w:r>
      <w:hyperlink r:id="rId77" w:history="1">
        <w:r w:rsidR="00EB2623" w:rsidRPr="00770ADB">
          <w:rPr>
            <w:rStyle w:val="Lienhypertexte"/>
            <w:sz w:val="24"/>
            <w:szCs w:val="24"/>
            <w:u w:val="none"/>
          </w:rPr>
          <w:t>tantum</w:t>
        </w:r>
      </w:hyperlink>
      <w:r w:rsidR="00EB2623" w:rsidRPr="00770ADB">
        <w:rPr>
          <w:sz w:val="24"/>
          <w:szCs w:val="24"/>
        </w:rPr>
        <w:t xml:space="preserve"> </w:t>
      </w:r>
      <w:hyperlink r:id="rId78" w:history="1">
        <w:r w:rsidR="00EB2623" w:rsidRPr="00770ADB">
          <w:rPr>
            <w:rStyle w:val="Lienhypertexte"/>
            <w:sz w:val="24"/>
            <w:szCs w:val="24"/>
            <w:u w:val="none"/>
          </w:rPr>
          <w:t>uas</w:t>
        </w:r>
      </w:hyperlink>
      <w:r w:rsidR="00EB2623" w:rsidRPr="00770ADB">
        <w:rPr>
          <w:sz w:val="24"/>
          <w:szCs w:val="24"/>
        </w:rPr>
        <w:t xml:space="preserve"> </w:t>
      </w:r>
      <w:hyperlink r:id="rId79" w:history="1">
        <w:r w:rsidR="00EB2623" w:rsidRPr="00770ADB">
          <w:rPr>
            <w:rStyle w:val="Lienhypertexte"/>
            <w:sz w:val="24"/>
            <w:szCs w:val="24"/>
            <w:u w:val="none"/>
          </w:rPr>
          <w:t>ante</w:t>
        </w:r>
      </w:hyperlink>
      <w:r w:rsidR="00EB2623" w:rsidRPr="00770ADB">
        <w:rPr>
          <w:sz w:val="24"/>
          <w:szCs w:val="24"/>
        </w:rPr>
        <w:t xml:space="preserve"> </w:t>
      </w:r>
      <w:hyperlink r:id="rId80" w:history="1">
        <w:r w:rsidR="00EB2623" w:rsidRPr="00770ADB">
          <w:rPr>
            <w:rStyle w:val="Lienhypertexte"/>
            <w:sz w:val="24"/>
            <w:szCs w:val="24"/>
            <w:u w:val="none"/>
          </w:rPr>
          <w:t>eam</w:t>
        </w:r>
      </w:hyperlink>
      <w:r w:rsidR="00EB2623" w:rsidRPr="00770ADB">
        <w:rPr>
          <w:sz w:val="24"/>
          <w:szCs w:val="24"/>
        </w:rPr>
        <w:t xml:space="preserve"> </w:t>
      </w:r>
      <w:hyperlink r:id="rId81" w:history="1">
        <w:r w:rsidR="00EB2623" w:rsidRPr="00770ADB">
          <w:rPr>
            <w:rStyle w:val="Lienhypertexte"/>
            <w:sz w:val="24"/>
            <w:szCs w:val="24"/>
            <w:u w:val="none"/>
          </w:rPr>
          <w:t>posuere</w:t>
        </w:r>
      </w:hyperlink>
      <w:r w:rsidR="00EB2623" w:rsidRPr="00770ADB">
        <w:rPr>
          <w:sz w:val="24"/>
          <w:szCs w:val="24"/>
        </w:rPr>
        <w:t xml:space="preserve"> </w:t>
      </w:r>
      <w:hyperlink r:id="rId82" w:history="1">
        <w:r w:rsidR="00EB2623" w:rsidRPr="00770ADB">
          <w:rPr>
            <w:rStyle w:val="Lienhypertexte"/>
            <w:sz w:val="24"/>
            <w:szCs w:val="24"/>
            <w:u w:val="none"/>
          </w:rPr>
          <w:t>aceti</w:t>
        </w:r>
      </w:hyperlink>
      <w:r w:rsidR="00EB2623" w:rsidRPr="00770ADB">
        <w:rPr>
          <w:sz w:val="24"/>
          <w:szCs w:val="24"/>
        </w:rPr>
        <w:t xml:space="preserve">, </w:t>
      </w:r>
      <w:hyperlink r:id="rId83" w:history="1">
        <w:r w:rsidR="00EB2623" w:rsidRPr="00770ADB">
          <w:rPr>
            <w:rStyle w:val="Lienhypertexte"/>
            <w:sz w:val="24"/>
            <w:szCs w:val="24"/>
            <w:u w:val="none"/>
          </w:rPr>
          <w:t>cuius</w:t>
        </w:r>
      </w:hyperlink>
      <w:r w:rsidR="00EB2623" w:rsidRPr="00770ADB">
        <w:rPr>
          <w:sz w:val="24"/>
          <w:szCs w:val="24"/>
        </w:rPr>
        <w:t xml:space="preserve"> </w:t>
      </w:r>
      <w:hyperlink r:id="rId84" w:history="1">
        <w:r w:rsidR="00EB2623" w:rsidRPr="00770ADB">
          <w:rPr>
            <w:rStyle w:val="Lienhypertexte"/>
            <w:sz w:val="24"/>
            <w:szCs w:val="24"/>
            <w:u w:val="none"/>
          </w:rPr>
          <w:t>asperitas</w:t>
        </w:r>
      </w:hyperlink>
      <w:r w:rsidR="00EB2623" w:rsidRPr="00770ADB">
        <w:rPr>
          <w:sz w:val="24"/>
          <w:szCs w:val="24"/>
        </w:rPr>
        <w:t xml:space="preserve"> </w:t>
      </w:r>
      <w:hyperlink r:id="rId85" w:history="1">
        <w:r w:rsidR="00EB2623" w:rsidRPr="00770ADB">
          <w:rPr>
            <w:rStyle w:val="Lienhypertexte"/>
            <w:sz w:val="24"/>
            <w:szCs w:val="24"/>
            <w:u w:val="none"/>
          </w:rPr>
          <w:t>uisque</w:t>
        </w:r>
      </w:hyperlink>
      <w:r w:rsidR="00EB2623" w:rsidRPr="00770ADB">
        <w:rPr>
          <w:sz w:val="24"/>
          <w:szCs w:val="24"/>
        </w:rPr>
        <w:t xml:space="preserve"> </w:t>
      </w:r>
      <w:hyperlink r:id="rId86" w:history="1">
        <w:r w:rsidR="00EB2623" w:rsidRPr="00770ADB">
          <w:rPr>
            <w:rStyle w:val="Lienhypertexte"/>
            <w:sz w:val="24"/>
            <w:szCs w:val="24"/>
            <w:u w:val="none"/>
          </w:rPr>
          <w:t>in</w:t>
        </w:r>
      </w:hyperlink>
      <w:r w:rsidR="00EB2623" w:rsidRPr="00770ADB">
        <w:rPr>
          <w:sz w:val="24"/>
          <w:szCs w:val="24"/>
        </w:rPr>
        <w:t xml:space="preserve"> </w:t>
      </w:r>
      <w:hyperlink r:id="rId87" w:history="1">
        <w:r w:rsidR="00EB2623" w:rsidRPr="00770ADB">
          <w:rPr>
            <w:rStyle w:val="Lienhypertexte"/>
            <w:sz w:val="24"/>
            <w:szCs w:val="24"/>
            <w:u w:val="none"/>
          </w:rPr>
          <w:t>tabem</w:t>
        </w:r>
      </w:hyperlink>
      <w:r w:rsidR="00EB2623" w:rsidRPr="00770ADB">
        <w:rPr>
          <w:sz w:val="24"/>
          <w:szCs w:val="24"/>
        </w:rPr>
        <w:t xml:space="preserve"> </w:t>
      </w:r>
      <w:hyperlink r:id="rId88" w:history="1">
        <w:r w:rsidR="00EB2623" w:rsidRPr="00770ADB">
          <w:rPr>
            <w:rStyle w:val="Lienhypertexte"/>
            <w:sz w:val="24"/>
            <w:szCs w:val="24"/>
            <w:u w:val="none"/>
          </w:rPr>
          <w:t>margaritas</w:t>
        </w:r>
      </w:hyperlink>
      <w:r w:rsidR="00EB2623" w:rsidRPr="00770ADB">
        <w:rPr>
          <w:sz w:val="24"/>
          <w:szCs w:val="24"/>
        </w:rPr>
        <w:t xml:space="preserve"> </w:t>
      </w:r>
      <w:hyperlink r:id="rId89" w:history="1">
        <w:r w:rsidR="00EB2623" w:rsidRPr="00770ADB">
          <w:rPr>
            <w:rStyle w:val="Lienhypertexte"/>
            <w:sz w:val="24"/>
            <w:szCs w:val="24"/>
            <w:u w:val="none"/>
          </w:rPr>
          <w:t>resoluit</w:t>
        </w:r>
      </w:hyperlink>
      <w:r w:rsidR="00EB2623" w:rsidRPr="00770ADB">
        <w:rPr>
          <w:sz w:val="24"/>
          <w:szCs w:val="24"/>
        </w:rPr>
        <w:t xml:space="preserve">. </w:t>
      </w:r>
      <w:hyperlink r:id="rId90" w:history="1">
        <w:r w:rsidR="00C56283" w:rsidRPr="00770ADB">
          <w:rPr>
            <w:rStyle w:val="Lienhypertexte"/>
            <w:sz w:val="24"/>
            <w:szCs w:val="24"/>
            <w:u w:val="none"/>
          </w:rPr>
          <w:t>G</w:t>
        </w:r>
        <w:r w:rsidR="00EB2623" w:rsidRPr="00770ADB">
          <w:rPr>
            <w:rStyle w:val="Lienhypertexte"/>
            <w:sz w:val="24"/>
            <w:szCs w:val="24"/>
            <w:u w:val="none"/>
          </w:rPr>
          <w:t>erebat</w:t>
        </w:r>
      </w:hyperlink>
      <w:r w:rsidR="00EB2623" w:rsidRPr="00770ADB">
        <w:rPr>
          <w:sz w:val="24"/>
          <w:szCs w:val="24"/>
        </w:rPr>
        <w:t xml:space="preserve"> </w:t>
      </w:r>
      <w:hyperlink r:id="rId91" w:history="1">
        <w:r w:rsidR="00EB2623" w:rsidRPr="00770ADB">
          <w:rPr>
            <w:rStyle w:val="Lienhypertexte"/>
            <w:sz w:val="24"/>
            <w:szCs w:val="24"/>
            <w:u w:val="none"/>
          </w:rPr>
          <w:t>auribus</w:t>
        </w:r>
      </w:hyperlink>
      <w:r w:rsidR="00EB2623" w:rsidRPr="00770ADB">
        <w:rPr>
          <w:sz w:val="24"/>
          <w:szCs w:val="24"/>
        </w:rPr>
        <w:t xml:space="preserve"> </w:t>
      </w:r>
      <w:hyperlink r:id="rId92" w:history="1">
        <w:r w:rsidR="00EB2623" w:rsidRPr="00770ADB">
          <w:rPr>
            <w:rStyle w:val="Lienhypertexte"/>
            <w:sz w:val="24"/>
            <w:szCs w:val="24"/>
            <w:u w:val="none"/>
          </w:rPr>
          <w:t>cum</w:t>
        </w:r>
      </w:hyperlink>
      <w:r w:rsidR="00EB2623" w:rsidRPr="00770ADB">
        <w:rPr>
          <w:sz w:val="24"/>
          <w:szCs w:val="24"/>
        </w:rPr>
        <w:t xml:space="preserve"> </w:t>
      </w:r>
      <w:hyperlink r:id="rId93" w:history="1">
        <w:r w:rsidR="00EB2623" w:rsidRPr="00770ADB">
          <w:rPr>
            <w:rStyle w:val="Lienhypertexte"/>
            <w:sz w:val="24"/>
            <w:szCs w:val="24"/>
            <w:u w:val="none"/>
          </w:rPr>
          <w:t>maxime</w:t>
        </w:r>
      </w:hyperlink>
      <w:r w:rsidR="00EB2623" w:rsidRPr="00770ADB">
        <w:rPr>
          <w:sz w:val="24"/>
          <w:szCs w:val="24"/>
        </w:rPr>
        <w:t xml:space="preserve"> </w:t>
      </w:r>
      <w:hyperlink r:id="rId94" w:history="1">
        <w:r w:rsidR="00EB2623" w:rsidRPr="00770ADB">
          <w:rPr>
            <w:rStyle w:val="Lienhypertexte"/>
            <w:sz w:val="24"/>
            <w:szCs w:val="24"/>
            <w:u w:val="none"/>
          </w:rPr>
          <w:t>singulare</w:t>
        </w:r>
      </w:hyperlink>
      <w:r w:rsidR="00EB2623" w:rsidRPr="00770ADB">
        <w:rPr>
          <w:sz w:val="24"/>
          <w:szCs w:val="24"/>
        </w:rPr>
        <w:t xml:space="preserve"> </w:t>
      </w:r>
      <w:hyperlink r:id="rId95" w:history="1">
        <w:r w:rsidR="00EB2623" w:rsidRPr="00770ADB">
          <w:rPr>
            <w:rStyle w:val="Lienhypertexte"/>
            <w:sz w:val="24"/>
            <w:szCs w:val="24"/>
            <w:u w:val="none"/>
          </w:rPr>
          <w:t>illud</w:t>
        </w:r>
      </w:hyperlink>
      <w:r w:rsidR="00EB2623" w:rsidRPr="00770ADB">
        <w:rPr>
          <w:sz w:val="24"/>
          <w:szCs w:val="24"/>
        </w:rPr>
        <w:t xml:space="preserve"> </w:t>
      </w:r>
      <w:hyperlink r:id="rId96" w:history="1">
        <w:r w:rsidR="00EB2623" w:rsidRPr="00770ADB">
          <w:rPr>
            <w:rStyle w:val="Lienhypertexte"/>
            <w:sz w:val="24"/>
            <w:szCs w:val="24"/>
            <w:u w:val="none"/>
          </w:rPr>
          <w:t>et</w:t>
        </w:r>
      </w:hyperlink>
      <w:r w:rsidR="00EB2623" w:rsidRPr="00770ADB">
        <w:rPr>
          <w:sz w:val="24"/>
          <w:szCs w:val="24"/>
        </w:rPr>
        <w:t xml:space="preserve"> </w:t>
      </w:r>
      <w:hyperlink r:id="rId97" w:history="1">
        <w:r w:rsidR="00EB2623" w:rsidRPr="00770ADB">
          <w:rPr>
            <w:rStyle w:val="Lienhypertexte"/>
            <w:sz w:val="24"/>
            <w:szCs w:val="24"/>
            <w:u w:val="none"/>
          </w:rPr>
          <w:t>uere</w:t>
        </w:r>
      </w:hyperlink>
      <w:r w:rsidR="00EB2623" w:rsidRPr="00770ADB">
        <w:rPr>
          <w:sz w:val="24"/>
          <w:szCs w:val="24"/>
        </w:rPr>
        <w:t xml:space="preserve"> </w:t>
      </w:r>
      <w:hyperlink r:id="rId98" w:history="1">
        <w:r w:rsidR="00EB2623" w:rsidRPr="00770ADB">
          <w:rPr>
            <w:rStyle w:val="Lienhypertexte"/>
            <w:sz w:val="24"/>
            <w:szCs w:val="24"/>
            <w:u w:val="none"/>
          </w:rPr>
          <w:t>unicum</w:t>
        </w:r>
      </w:hyperlink>
      <w:r w:rsidR="00EB2623" w:rsidRPr="00770ADB">
        <w:rPr>
          <w:sz w:val="24"/>
          <w:szCs w:val="24"/>
        </w:rPr>
        <w:t xml:space="preserve"> </w:t>
      </w:r>
      <w:hyperlink r:id="rId99" w:history="1">
        <w:r w:rsidR="00EB2623" w:rsidRPr="00770ADB">
          <w:rPr>
            <w:rStyle w:val="Lienhypertexte"/>
            <w:sz w:val="24"/>
            <w:szCs w:val="24"/>
            <w:u w:val="none"/>
          </w:rPr>
          <w:t>naturae</w:t>
        </w:r>
      </w:hyperlink>
      <w:r w:rsidR="00EB2623" w:rsidRPr="00770ADB">
        <w:rPr>
          <w:sz w:val="24"/>
          <w:szCs w:val="24"/>
        </w:rPr>
        <w:t xml:space="preserve"> </w:t>
      </w:r>
      <w:hyperlink r:id="rId100" w:history="1">
        <w:r w:rsidR="00EB2623" w:rsidRPr="00770ADB">
          <w:rPr>
            <w:rStyle w:val="Lienhypertexte"/>
            <w:sz w:val="24"/>
            <w:szCs w:val="24"/>
            <w:u w:val="none"/>
          </w:rPr>
          <w:t>opus</w:t>
        </w:r>
      </w:hyperlink>
      <w:r w:rsidR="00EB2623" w:rsidRPr="00770ADB">
        <w:rPr>
          <w:sz w:val="24"/>
          <w:szCs w:val="24"/>
        </w:rPr>
        <w:t xml:space="preserve">. </w:t>
      </w:r>
      <w:hyperlink r:id="rId101" w:history="1">
        <w:r w:rsidR="00EB2623" w:rsidRPr="00770ADB">
          <w:rPr>
            <w:rStyle w:val="Lienhypertexte"/>
            <w:sz w:val="24"/>
            <w:szCs w:val="24"/>
            <w:u w:val="none"/>
          </w:rPr>
          <w:t>itaque</w:t>
        </w:r>
      </w:hyperlink>
      <w:r w:rsidR="00EB2623" w:rsidRPr="00770ADB">
        <w:rPr>
          <w:sz w:val="24"/>
          <w:szCs w:val="24"/>
        </w:rPr>
        <w:t xml:space="preserve"> </w:t>
      </w:r>
      <w:hyperlink r:id="rId102" w:history="1">
        <w:r w:rsidR="00EB2623" w:rsidRPr="00770ADB">
          <w:rPr>
            <w:rStyle w:val="Lienhypertexte"/>
            <w:sz w:val="24"/>
            <w:szCs w:val="24"/>
            <w:u w:val="none"/>
          </w:rPr>
          <w:t>expectante</w:t>
        </w:r>
      </w:hyperlink>
      <w:r w:rsidR="00282BBA" w:rsidRPr="00770ADB">
        <w:rPr>
          <w:sz w:val="24"/>
          <w:szCs w:val="24"/>
        </w:rPr>
        <w:t xml:space="preserve"> </w:t>
      </w:r>
      <w:r w:rsidR="00282BBA" w:rsidRPr="00770ADB">
        <w:rPr>
          <w:color w:val="FF0000"/>
          <w:sz w:val="24"/>
          <w:szCs w:val="24"/>
        </w:rPr>
        <w:t>illo</w:t>
      </w:r>
      <w:r w:rsidR="00282BBA" w:rsidRPr="00770ADB">
        <w:rPr>
          <w:sz w:val="24"/>
          <w:szCs w:val="24"/>
        </w:rPr>
        <w:t xml:space="preserve"> </w:t>
      </w:r>
      <w:r w:rsidR="00EB2623" w:rsidRPr="00770ADB">
        <w:rPr>
          <w:sz w:val="24"/>
          <w:szCs w:val="24"/>
        </w:rPr>
        <w:t xml:space="preserve">, </w:t>
      </w:r>
      <w:hyperlink r:id="rId103" w:history="1">
        <w:r w:rsidR="00EB2623" w:rsidRPr="00770ADB">
          <w:rPr>
            <w:rStyle w:val="Lienhypertexte"/>
            <w:sz w:val="24"/>
            <w:szCs w:val="24"/>
            <w:u w:val="none"/>
          </w:rPr>
          <w:t>quidnam</w:t>
        </w:r>
      </w:hyperlink>
      <w:r w:rsidR="00EB2623" w:rsidRPr="00770ADB">
        <w:rPr>
          <w:sz w:val="24"/>
          <w:szCs w:val="24"/>
        </w:rPr>
        <w:t xml:space="preserve"> </w:t>
      </w:r>
      <w:hyperlink r:id="rId104" w:history="1">
        <w:r w:rsidR="00EB2623" w:rsidRPr="00770ADB">
          <w:rPr>
            <w:rStyle w:val="Lienhypertexte"/>
            <w:sz w:val="24"/>
            <w:szCs w:val="24"/>
            <w:u w:val="none"/>
          </w:rPr>
          <w:t>esset</w:t>
        </w:r>
      </w:hyperlink>
      <w:r w:rsidR="00EB2623" w:rsidRPr="00770ADB">
        <w:rPr>
          <w:sz w:val="24"/>
          <w:szCs w:val="24"/>
        </w:rPr>
        <w:t xml:space="preserve"> </w:t>
      </w:r>
      <w:hyperlink r:id="rId105" w:history="1">
        <w:r w:rsidR="00EB2623" w:rsidRPr="00770ADB">
          <w:rPr>
            <w:rStyle w:val="Lienhypertexte"/>
            <w:sz w:val="24"/>
            <w:szCs w:val="24"/>
            <w:u w:val="none"/>
          </w:rPr>
          <w:t>actura</w:t>
        </w:r>
      </w:hyperlink>
      <w:r w:rsidR="00EB2623" w:rsidRPr="00770ADB">
        <w:rPr>
          <w:sz w:val="24"/>
          <w:szCs w:val="24"/>
        </w:rPr>
        <w:t xml:space="preserve">, </w:t>
      </w:r>
      <w:hyperlink r:id="rId106" w:history="1">
        <w:r w:rsidR="00EB2623" w:rsidRPr="00770ADB">
          <w:rPr>
            <w:rStyle w:val="Lienhypertexte"/>
            <w:sz w:val="24"/>
            <w:szCs w:val="24"/>
            <w:u w:val="none"/>
          </w:rPr>
          <w:t>detractum</w:t>
        </w:r>
      </w:hyperlink>
      <w:r w:rsidR="00EB2623" w:rsidRPr="00770ADB">
        <w:rPr>
          <w:sz w:val="24"/>
          <w:szCs w:val="24"/>
        </w:rPr>
        <w:t xml:space="preserve"> </w:t>
      </w:r>
      <w:hyperlink r:id="rId107" w:history="1">
        <w:r w:rsidR="00EB2623" w:rsidRPr="00770ADB">
          <w:rPr>
            <w:rStyle w:val="Lienhypertexte"/>
            <w:sz w:val="24"/>
            <w:szCs w:val="24"/>
            <w:u w:val="none"/>
          </w:rPr>
          <w:t>alterum</w:t>
        </w:r>
      </w:hyperlink>
      <w:r w:rsidR="00EB2623" w:rsidRPr="00770ADB">
        <w:rPr>
          <w:sz w:val="24"/>
          <w:szCs w:val="24"/>
        </w:rPr>
        <w:t xml:space="preserve"> </w:t>
      </w:r>
      <w:hyperlink r:id="rId108" w:history="1">
        <w:r w:rsidR="00EB2623" w:rsidRPr="00770ADB">
          <w:rPr>
            <w:rStyle w:val="Lienhypertexte"/>
            <w:sz w:val="24"/>
            <w:szCs w:val="24"/>
            <w:u w:val="none"/>
          </w:rPr>
          <w:t>mersit</w:t>
        </w:r>
      </w:hyperlink>
      <w:r w:rsidR="00EB2623" w:rsidRPr="00770ADB">
        <w:rPr>
          <w:sz w:val="24"/>
          <w:szCs w:val="24"/>
        </w:rPr>
        <w:t xml:space="preserve"> </w:t>
      </w:r>
      <w:hyperlink r:id="rId109" w:history="1">
        <w:r w:rsidR="00EB2623" w:rsidRPr="00770ADB">
          <w:rPr>
            <w:rStyle w:val="Lienhypertexte"/>
            <w:sz w:val="24"/>
            <w:szCs w:val="24"/>
            <w:u w:val="none"/>
          </w:rPr>
          <w:t>ac</w:t>
        </w:r>
      </w:hyperlink>
      <w:r w:rsidR="00EB2623" w:rsidRPr="00770ADB">
        <w:rPr>
          <w:sz w:val="24"/>
          <w:szCs w:val="24"/>
        </w:rPr>
        <w:t xml:space="preserve"> </w:t>
      </w:r>
      <w:hyperlink r:id="rId110" w:history="1">
        <w:r w:rsidR="00EB2623" w:rsidRPr="00770ADB">
          <w:rPr>
            <w:rStyle w:val="Lienhypertexte"/>
            <w:sz w:val="24"/>
            <w:szCs w:val="24"/>
            <w:u w:val="none"/>
          </w:rPr>
          <w:t>liquefactum</w:t>
        </w:r>
      </w:hyperlink>
      <w:r w:rsidR="00EB2623" w:rsidRPr="00770ADB">
        <w:rPr>
          <w:sz w:val="24"/>
          <w:szCs w:val="24"/>
        </w:rPr>
        <w:t xml:space="preserve"> </w:t>
      </w:r>
      <w:hyperlink r:id="rId111" w:history="1">
        <w:r w:rsidR="00EB2623" w:rsidRPr="00770ADB">
          <w:rPr>
            <w:rStyle w:val="Lienhypertexte"/>
            <w:sz w:val="24"/>
            <w:szCs w:val="24"/>
            <w:u w:val="none"/>
          </w:rPr>
          <w:t>obsorbuit</w:t>
        </w:r>
      </w:hyperlink>
      <w:r w:rsidR="00EB2623" w:rsidRPr="00770ADB">
        <w:rPr>
          <w:sz w:val="24"/>
          <w:szCs w:val="24"/>
        </w:rPr>
        <w:t>.</w:t>
      </w:r>
      <w:r w:rsidR="00C56283" w:rsidRPr="00770ADB">
        <w:rPr>
          <w:sz w:val="24"/>
          <w:szCs w:val="24"/>
        </w:rPr>
        <w:t xml:space="preserve"> </w:t>
      </w:r>
    </w:p>
    <w:p w:rsidR="00201465" w:rsidRDefault="00201465" w:rsidP="00C56283">
      <w:pPr>
        <w:spacing w:before="100" w:beforeAutospacing="1" w:after="100" w:afterAutospacing="1" w:line="240" w:lineRule="auto"/>
      </w:pPr>
    </w:p>
    <w:p w:rsidR="00201465" w:rsidRDefault="00201465" w:rsidP="00C56283">
      <w:pPr>
        <w:spacing w:before="100" w:beforeAutospacing="1" w:after="100" w:afterAutospacing="1" w:line="240" w:lineRule="auto"/>
      </w:pPr>
    </w:p>
    <w:p w:rsidR="00201465" w:rsidRPr="00201465" w:rsidRDefault="00201465" w:rsidP="00C56283">
      <w:pPr>
        <w:spacing w:before="100" w:beforeAutospacing="1" w:after="100" w:afterAutospacing="1" w:line="240" w:lineRule="auto"/>
      </w:pPr>
      <w:r>
        <w:t>« </w:t>
      </w:r>
      <w:hyperlink r:id="rId112" w:anchor="vainqueur" w:history="1">
        <w:r w:rsidR="006D10E8" w:rsidRPr="00201465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Vainqueur des peuples de l'Aurore et de la mer Rouge</w:t>
        </w:r>
      </w:hyperlink>
      <w:r w:rsidR="006D10E8" w:rsidRPr="00201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il entraîne avec lui l'Égypte, et les forces de l'Orient, et la </w:t>
      </w:r>
      <w:hyperlink r:id="rId113" w:anchor="lointaine" w:history="1">
        <w:r w:rsidR="006D10E8" w:rsidRPr="00201465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lointaine Bactriane</w:t>
        </w:r>
      </w:hyperlink>
      <w:r w:rsidR="006D10E8" w:rsidRPr="00201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="00282BBA" w:rsidRPr="00201465">
        <w:rPr>
          <w:rFonts w:ascii="Times New Roman" w:eastAsia="Times New Roman" w:hAnsi="Times New Roman" w:cs="Times New Roman"/>
          <w:sz w:val="24"/>
          <w:szCs w:val="24"/>
          <w:lang w:eastAsia="fr-FR"/>
        </w:rPr>
        <w:t>et, sacrilège !</w:t>
      </w:r>
      <w:r w:rsidR="006D10E8" w:rsidRPr="00201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est suivi par </w:t>
      </w:r>
      <w:hyperlink r:id="rId114" w:anchor="sonepouse" w:history="1">
        <w:r w:rsidR="006D10E8" w:rsidRPr="00201465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son épouse égyptienne</w:t>
        </w:r>
      </w:hyperlink>
      <w:r w:rsidR="006D10E8" w:rsidRPr="00201465">
        <w:rPr>
          <w:rFonts w:ascii="Times New Roman" w:eastAsia="Times New Roman" w:hAnsi="Times New Roman" w:cs="Times New Roman"/>
          <w:sz w:val="24"/>
          <w:szCs w:val="24"/>
          <w:lang w:eastAsia="fr-FR"/>
        </w:rPr>
        <w:t>. Tous se ruent en même temps, et la mer</w:t>
      </w:r>
      <w:r w:rsidR="00C56283" w:rsidRPr="00201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entière se couvre d'écume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201465" w:rsidRDefault="00201465" w:rsidP="00C56283">
      <w:pPr>
        <w:spacing w:before="100" w:beforeAutospacing="1" w:after="100" w:afterAutospacing="1" w:line="240" w:lineRule="auto"/>
      </w:pPr>
    </w:p>
    <w:p w:rsidR="006D10E8" w:rsidRPr="00C56283" w:rsidRDefault="006D10E8" w:rsidP="00C5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     </w:t>
      </w:r>
      <w:r w:rsid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D10E8" w:rsidRPr="00BF16D4" w:rsidTr="00F8721A">
        <w:trPr>
          <w:tblCellSpacing w:w="15" w:type="dxa"/>
        </w:trPr>
        <w:tc>
          <w:tcPr>
            <w:tcW w:w="2245" w:type="pct"/>
            <w:vAlign w:val="center"/>
            <w:hideMark/>
          </w:tcPr>
          <w:p w:rsidR="00C56283" w:rsidRPr="00201465" w:rsidRDefault="00C56283" w:rsidP="00F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                                      </w:t>
            </w:r>
            <w:r w:rsidR="00F92EE9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 </w:t>
            </w: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>Quae generosius</w:t>
            </w:r>
          </w:p>
          <w:p w:rsidR="006D10E8" w:rsidRPr="00201465" w:rsidRDefault="00C56283" w:rsidP="00F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                       </w:t>
            </w:r>
            <w:r w:rsidR="00F92EE9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  </w:t>
            </w:r>
            <w:r w:rsid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</w:t>
            </w:r>
            <w:r w:rsidR="00F92EE9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6D10E8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perire quaerens nec muliebriter </w:t>
            </w:r>
          </w:p>
        </w:tc>
      </w:tr>
      <w:tr w:rsidR="006D10E8" w:rsidRPr="00BF16D4" w:rsidTr="00F8721A">
        <w:trPr>
          <w:tblCellSpacing w:w="15" w:type="dxa"/>
        </w:trPr>
        <w:tc>
          <w:tcPr>
            <w:tcW w:w="2245" w:type="pct"/>
            <w:vAlign w:val="center"/>
            <w:hideMark/>
          </w:tcPr>
          <w:p w:rsidR="006D10E8" w:rsidRPr="00201465" w:rsidRDefault="006D10E8" w:rsidP="00F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>    </w:t>
            </w:r>
            <w:r w:rsidR="00C56283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                          </w:t>
            </w:r>
            <w:r w:rsidR="00F92EE9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</w:t>
            </w:r>
            <w:r w:rsid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C56283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>expavit ensem nec latentis</w:t>
            </w:r>
          </w:p>
        </w:tc>
      </w:tr>
      <w:tr w:rsidR="006D10E8" w:rsidRPr="00BF16D4" w:rsidTr="00F8721A">
        <w:trPr>
          <w:tblCellSpacing w:w="15" w:type="dxa"/>
        </w:trPr>
        <w:tc>
          <w:tcPr>
            <w:tcW w:w="2245" w:type="pct"/>
            <w:vAlign w:val="center"/>
            <w:hideMark/>
          </w:tcPr>
          <w:p w:rsidR="006D10E8" w:rsidRDefault="00C56283" w:rsidP="006D10E8">
            <w:pPr>
              <w:pStyle w:val="Paragraphedeliste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                     </w:t>
            </w:r>
            <w:r w:rsidR="00F92EE9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F92EE9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6D10E8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>classe cita reparavit oras</w:t>
            </w:r>
          </w:p>
          <w:p w:rsidR="00201465" w:rsidRDefault="00201465" w:rsidP="006D10E8">
            <w:pPr>
              <w:pStyle w:val="Paragraphedeliste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56283" w:rsidRDefault="00C56283" w:rsidP="006D10E8">
            <w:pPr>
              <w:pStyle w:val="Paragraphedeliste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D10E8" w:rsidRDefault="00C56283" w:rsidP="006D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</w:t>
            </w:r>
            <w:r w:rsidR="00F92E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</w:t>
            </w:r>
            <w:r w:rsidR="006D10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« </w:t>
            </w:r>
            <w:r w:rsidR="006D10E8" w:rsidRPr="00765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sur elle courbé, l'ardent Imperator</w:t>
            </w:r>
            <w:r w:rsidR="006D10E8" w:rsidRPr="00765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</w:t>
            </w:r>
            <w:r w:rsidR="00F92E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="006D10E8" w:rsidRPr="00765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Vit dans ses larges yeux étoilés de points d'or</w:t>
            </w:r>
            <w:r w:rsidR="006D10E8" w:rsidRPr="00765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</w:t>
            </w:r>
            <w:r w:rsidR="00F92E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  <w:r w:rsidR="006D10E8" w:rsidRPr="00765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Toute une mer immense où fuyaient des galères.</w:t>
            </w:r>
            <w:r w:rsidR="006D10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» </w:t>
            </w:r>
          </w:p>
          <w:p w:rsidR="00201465" w:rsidRDefault="00201465" w:rsidP="006D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D10E8" w:rsidRPr="006D10E8" w:rsidRDefault="006D10E8" w:rsidP="006D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D10E8" w:rsidRPr="00C56283" w:rsidTr="00F8721A">
        <w:trPr>
          <w:tblCellSpacing w:w="15" w:type="dxa"/>
        </w:trPr>
        <w:tc>
          <w:tcPr>
            <w:tcW w:w="2245" w:type="pct"/>
            <w:vAlign w:val="center"/>
            <w:hideMark/>
          </w:tcPr>
          <w:p w:rsidR="006D10E8" w:rsidRPr="00201465" w:rsidRDefault="00C56283" w:rsidP="00F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                             </w:t>
            </w:r>
            <w:r w:rsid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</w:t>
            </w: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6D10E8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>Ausa et jacentem visere regiam</w:t>
            </w:r>
          </w:p>
        </w:tc>
      </w:tr>
      <w:tr w:rsidR="006D10E8" w:rsidRPr="00C56283" w:rsidTr="00F8721A">
        <w:trPr>
          <w:tblCellSpacing w:w="15" w:type="dxa"/>
        </w:trPr>
        <w:tc>
          <w:tcPr>
            <w:tcW w:w="2245" w:type="pct"/>
            <w:vAlign w:val="center"/>
            <w:hideMark/>
          </w:tcPr>
          <w:p w:rsidR="006D10E8" w:rsidRPr="00201465" w:rsidRDefault="00C56283" w:rsidP="00F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                              </w:t>
            </w:r>
            <w:r w:rsid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</w:t>
            </w:r>
            <w:r w:rsidR="006D10E8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>voltu sereno, fortis et asperas</w:t>
            </w:r>
          </w:p>
        </w:tc>
      </w:tr>
      <w:tr w:rsidR="006D10E8" w:rsidRPr="00C56283" w:rsidTr="00F8721A">
        <w:trPr>
          <w:tblCellSpacing w:w="15" w:type="dxa"/>
        </w:trPr>
        <w:tc>
          <w:tcPr>
            <w:tcW w:w="2245" w:type="pct"/>
            <w:vAlign w:val="center"/>
            <w:hideMark/>
          </w:tcPr>
          <w:p w:rsidR="006D10E8" w:rsidRPr="00201465" w:rsidRDefault="006D10E8" w:rsidP="00C5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>   </w:t>
            </w:r>
            <w:r w:rsidR="00C56283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                              </w:t>
            </w:r>
            <w:r w:rsid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</w:t>
            </w: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>tractare serpentes, ut atrum</w:t>
            </w:r>
          </w:p>
        </w:tc>
      </w:tr>
      <w:tr w:rsidR="006D10E8" w:rsidRPr="00C56283" w:rsidTr="00F8721A">
        <w:trPr>
          <w:tblCellSpacing w:w="15" w:type="dxa"/>
        </w:trPr>
        <w:tc>
          <w:tcPr>
            <w:tcW w:w="2245" w:type="pct"/>
            <w:vAlign w:val="center"/>
            <w:hideMark/>
          </w:tcPr>
          <w:p w:rsidR="006D10E8" w:rsidRPr="00201465" w:rsidRDefault="006D10E8" w:rsidP="00F8721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>    </w:t>
            </w:r>
            <w:r w:rsidR="00C56283"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                          </w:t>
            </w:r>
            <w:r w:rsid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   </w:t>
            </w:r>
            <w:r w:rsidRPr="002014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corpore conbiberet venenum </w:t>
            </w:r>
          </w:p>
          <w:p w:rsidR="00201465" w:rsidRPr="00201465" w:rsidRDefault="00201465" w:rsidP="00F8721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</w:p>
        </w:tc>
      </w:tr>
    </w:tbl>
    <w:p w:rsidR="00C56283" w:rsidRPr="00C56283" w:rsidRDefault="00C56283">
      <w:pPr>
        <w:rPr>
          <w:sz w:val="24"/>
          <w:szCs w:val="24"/>
        </w:rPr>
      </w:pPr>
    </w:p>
    <w:p w:rsidR="006D10E8" w:rsidRDefault="00C5628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83">
        <w:rPr>
          <w:sz w:val="24"/>
          <w:szCs w:val="24"/>
        </w:rPr>
        <w:t xml:space="preserve">                                            </w:t>
      </w:r>
      <w:r w:rsidR="00201465">
        <w:rPr>
          <w:sz w:val="24"/>
          <w:szCs w:val="24"/>
        </w:rPr>
        <w:t xml:space="preserve">                </w:t>
      </w:r>
      <w:r w:rsidR="006D10E8" w:rsidRPr="00C56283">
        <w:rPr>
          <w:sz w:val="24"/>
          <w:szCs w:val="24"/>
        </w:rPr>
        <w:t>« </w:t>
      </w:r>
      <w:r w:rsidR="006D10E8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7A6E42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>ette femme</w:t>
      </w:r>
      <w:r w:rsidR="007A6E42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</w:t>
      </w:r>
      <w:r w:rsidR="007A6E42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>Fut l'éblouissement de l'Asie et la flamme</w:t>
      </w:r>
      <w:r w:rsidR="007A6E42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  <w:r w:rsidR="007A6E42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>Que tout le genre humain avait dans le regard ;</w:t>
      </w:r>
      <w:r w:rsidR="007A6E42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="001544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7A6E42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ell</w:t>
      </w:r>
      <w:r w:rsidR="006D10E8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disparut, le monde fut hagard » </w:t>
      </w:r>
    </w:p>
    <w:p w:rsidR="00C56283" w:rsidRPr="00C56283" w:rsidRDefault="00C5628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935" w:rsidRDefault="006D10E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  <w:r w:rsidR="00C56283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201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01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1544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201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01465"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  <w:t>Non humilis mulier !</w:t>
      </w:r>
      <w:r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5448F" w:rsidRDefault="0015448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2623" w:rsidRPr="00C56283" w:rsidRDefault="0015448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NB : Les références des textes seront données sur le site après réception des dossiers</w:t>
      </w:r>
      <w:r w:rsidR="007A6E42" w:rsidRPr="00C562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EB2623" w:rsidRPr="00C56283" w:rsidSect="0037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58E2"/>
    <w:multiLevelType w:val="hybridMultilevel"/>
    <w:tmpl w:val="373A3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B2623"/>
    <w:rsid w:val="0015448F"/>
    <w:rsid w:val="00201465"/>
    <w:rsid w:val="00261428"/>
    <w:rsid w:val="00282BBA"/>
    <w:rsid w:val="002F10C6"/>
    <w:rsid w:val="00370BAB"/>
    <w:rsid w:val="003D73EA"/>
    <w:rsid w:val="0057234F"/>
    <w:rsid w:val="00686935"/>
    <w:rsid w:val="006D10E8"/>
    <w:rsid w:val="00770ADB"/>
    <w:rsid w:val="007A6E42"/>
    <w:rsid w:val="009F178D"/>
    <w:rsid w:val="00B431CE"/>
    <w:rsid w:val="00C01782"/>
    <w:rsid w:val="00C56283"/>
    <w:rsid w:val="00D06A54"/>
    <w:rsid w:val="00D75F52"/>
    <w:rsid w:val="00EB2623"/>
    <w:rsid w:val="00F9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EA"/>
  </w:style>
  <w:style w:type="paragraph" w:styleId="Titre1">
    <w:name w:val="heading 1"/>
    <w:basedOn w:val="Normal"/>
    <w:link w:val="Titre1Car"/>
    <w:uiPriority w:val="9"/>
    <w:qFormat/>
    <w:rsid w:val="003D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73E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73E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D73EA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73EA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semiHidden/>
    <w:unhideWhenUsed/>
    <w:rsid w:val="00EB26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D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oraclass.fltr.ucl.ac.be/concordances/pline_hist_nat_09/precise.cfm?txt=cupiebat" TargetMode="External"/><Relationship Id="rId21" Type="http://schemas.openxmlformats.org/officeDocument/2006/relationships/hyperlink" Target="http://agoraclass.fltr.ucl.ac.be/concordances/pline_hist_nat_09/precise.cfm?txt=se" TargetMode="External"/><Relationship Id="rId42" Type="http://schemas.openxmlformats.org/officeDocument/2006/relationships/hyperlink" Target="http://agoraclass.fltr.ucl.ac.be/concordances/pline_hist_nat_09/precise.cfm?txt=alias" TargetMode="External"/><Relationship Id="rId47" Type="http://schemas.openxmlformats.org/officeDocument/2006/relationships/hyperlink" Target="http://agoraclass.fltr.ucl.ac.be/concordances/pline_hist_nat_09/precise.cfm?txt=sed" TargetMode="External"/><Relationship Id="rId63" Type="http://schemas.openxmlformats.org/officeDocument/2006/relationships/hyperlink" Target="http://agoraclass.fltr.ucl.ac.be/concordances/pline_hist_nat_09/precise.cfm?txt=confirmans" TargetMode="External"/><Relationship Id="rId68" Type="http://schemas.openxmlformats.org/officeDocument/2006/relationships/hyperlink" Target="http://agoraclass.fltr.ucl.ac.be/concordances/pline_hist_nat_09/precise.cfm?txt=cenaturam" TargetMode="External"/><Relationship Id="rId84" Type="http://schemas.openxmlformats.org/officeDocument/2006/relationships/hyperlink" Target="http://agoraclass.fltr.ucl.ac.be/concordances/pline_hist_nat_09/precise.cfm?txt=asperitas" TargetMode="External"/><Relationship Id="rId89" Type="http://schemas.openxmlformats.org/officeDocument/2006/relationships/hyperlink" Target="http://agoraclass.fltr.ucl.ac.be/concordances/pline_hist_nat_09/precise.cfm?txt=resoluit" TargetMode="External"/><Relationship Id="rId112" Type="http://schemas.openxmlformats.org/officeDocument/2006/relationships/hyperlink" Target="http://bcs.fltr.ucl.ac.be/Virg/V08-626-731.html" TargetMode="External"/><Relationship Id="rId16" Type="http://schemas.openxmlformats.org/officeDocument/2006/relationships/hyperlink" Target="http://mercure.fltr.ucl.ac.be/Hodoi/concordances/dion_cassius_hist_rom_42/precise.cfm?txt=7936;954;956;8135;" TargetMode="External"/><Relationship Id="rId107" Type="http://schemas.openxmlformats.org/officeDocument/2006/relationships/hyperlink" Target="http://agoraclass.fltr.ucl.ac.be/concordances/pline_hist_nat_09/precise.cfm?txt=alterum" TargetMode="External"/><Relationship Id="rId11" Type="http://schemas.openxmlformats.org/officeDocument/2006/relationships/hyperlink" Target="http://mercure.fltr.ucl.ac.be/Hodoi/concordances/dion_cassius_hist_rom_42/precise.cfm?txt=954;945;8054;" TargetMode="External"/><Relationship Id="rId24" Type="http://schemas.openxmlformats.org/officeDocument/2006/relationships/hyperlink" Target="http://agoraclass.fltr.ucl.ac.be/concordances/pline_hist_nat_09/precise.cfm?txt=HS" TargetMode="External"/><Relationship Id="rId32" Type="http://schemas.openxmlformats.org/officeDocument/2006/relationships/hyperlink" Target="http://agoraclass.fltr.ucl.ac.be/concordances/pline_hist_nat_09/precise.cfm?txt=arbitrabatur" TargetMode="External"/><Relationship Id="rId37" Type="http://schemas.openxmlformats.org/officeDocument/2006/relationships/hyperlink" Target="http://agoraclass.fltr.ucl.ac.be/concordances/pline_hist_nat_09/precise.cfm?txt=die" TargetMode="External"/><Relationship Id="rId40" Type="http://schemas.openxmlformats.org/officeDocument/2006/relationships/hyperlink" Target="http://agoraclass.fltr.ucl.ac.be/concordances/pline_hist_nat_09/precise.cfm?txt=agebatur" TargetMode="External"/><Relationship Id="rId45" Type="http://schemas.openxmlformats.org/officeDocument/2006/relationships/hyperlink" Target="http://agoraclass.fltr.ucl.ac.be/concordances/pline_hist_nat_09/precise.cfm?txt=dies" TargetMode="External"/><Relationship Id="rId53" Type="http://schemas.openxmlformats.org/officeDocument/2006/relationships/hyperlink" Target="http://agoraclass.fltr.ucl.ac.be/concordances/pline_hist_nat_09/precise.cfm?txt=at" TargetMode="External"/><Relationship Id="rId58" Type="http://schemas.openxmlformats.org/officeDocument/2006/relationships/hyperlink" Target="http://agoraclass.fltr.ucl.ac.be/concordances/pline_hist_nat_09/precise.cfm?txt=et" TargetMode="External"/><Relationship Id="rId66" Type="http://schemas.openxmlformats.org/officeDocument/2006/relationships/hyperlink" Target="http://agoraclass.fltr.ucl.ac.be/concordances/pline_hist_nat_09/precise.cfm?txt=centiens" TargetMode="External"/><Relationship Id="rId74" Type="http://schemas.openxmlformats.org/officeDocument/2006/relationships/hyperlink" Target="http://agoraclass.fltr.ucl.ac.be/concordances/pline_hist_nat_09/precise.cfm?txt=praecepto" TargetMode="External"/><Relationship Id="rId79" Type="http://schemas.openxmlformats.org/officeDocument/2006/relationships/hyperlink" Target="http://agoraclass.fltr.ucl.ac.be/concordances/pline_hist_nat_09/precise.cfm?txt=ante" TargetMode="External"/><Relationship Id="rId87" Type="http://schemas.openxmlformats.org/officeDocument/2006/relationships/hyperlink" Target="http://agoraclass.fltr.ucl.ac.be/concordances/pline_hist_nat_09/precise.cfm?txt=tabem" TargetMode="External"/><Relationship Id="rId102" Type="http://schemas.openxmlformats.org/officeDocument/2006/relationships/hyperlink" Target="http://agoraclass.fltr.ucl.ac.be/concordances/pline_hist_nat_09/precise.cfm?txt=expectante" TargetMode="External"/><Relationship Id="rId110" Type="http://schemas.openxmlformats.org/officeDocument/2006/relationships/hyperlink" Target="http://agoraclass.fltr.ucl.ac.be/concordances/pline_hist_nat_09/precise.cfm?txt=liquefactum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mercure.fltr.ucl.ac.be/Hodoi/concordances/dion_cassius_hist_rom_42/precise.cfm?txt=7948;955;955;969;962;" TargetMode="External"/><Relationship Id="rId61" Type="http://schemas.openxmlformats.org/officeDocument/2006/relationships/hyperlink" Target="http://agoraclass.fltr.ucl.ac.be/concordances/pline_hist_nat_09/precise.cfm?txt=cenam" TargetMode="External"/><Relationship Id="rId82" Type="http://schemas.openxmlformats.org/officeDocument/2006/relationships/hyperlink" Target="http://agoraclass.fltr.ucl.ac.be/concordances/pline_hist_nat_09/precise.cfm?txt=aceti" TargetMode="External"/><Relationship Id="rId90" Type="http://schemas.openxmlformats.org/officeDocument/2006/relationships/hyperlink" Target="http://agoraclass.fltr.ucl.ac.be/concordances/pline_hist_nat_09/precise.cfm?txt=gerebat" TargetMode="External"/><Relationship Id="rId95" Type="http://schemas.openxmlformats.org/officeDocument/2006/relationships/hyperlink" Target="http://agoraclass.fltr.ucl.ac.be/concordances/pline_hist_nat_09/precise.cfm?txt=illud" TargetMode="External"/><Relationship Id="rId19" Type="http://schemas.openxmlformats.org/officeDocument/2006/relationships/hyperlink" Target="http://agoraclass.fltr.ucl.ac.be/concordances/pline_hist_nat_09/precise.cfm?txt=respondit" TargetMode="External"/><Relationship Id="rId14" Type="http://schemas.openxmlformats.org/officeDocument/2006/relationships/hyperlink" Target="http://mercure.fltr.ucl.ac.be/Hodoi/concordances/dion_cassius_hist_rom_42/precise.cfm?txt=964;8134;962;" TargetMode="External"/><Relationship Id="rId22" Type="http://schemas.openxmlformats.org/officeDocument/2006/relationships/hyperlink" Target="http://agoraclass.fltr.ucl.ac.be/concordances/pline_hist_nat_09/precise.cfm?txt=cena" TargetMode="External"/><Relationship Id="rId27" Type="http://schemas.openxmlformats.org/officeDocument/2006/relationships/hyperlink" Target="http://agoraclass.fltr.ucl.ac.be/concordances/pline_hist_nat_09/precise.cfm?txt=discere" TargetMode="External"/><Relationship Id="rId30" Type="http://schemas.openxmlformats.org/officeDocument/2006/relationships/hyperlink" Target="http://agoraclass.fltr.ucl.ac.be/concordances/pline_hist_nat_09/precise.cfm?txt=posse" TargetMode="External"/><Relationship Id="rId35" Type="http://schemas.openxmlformats.org/officeDocument/2006/relationships/hyperlink" Target="http://agoraclass.fltr.ucl.ac.be/concordances/pline_hist_nat_09/precise.cfm?txt=factis" TargetMode="External"/><Relationship Id="rId43" Type="http://schemas.openxmlformats.org/officeDocument/2006/relationships/hyperlink" Target="http://agoraclass.fltr.ucl.ac.be/concordances/pline_hist_nat_09/precise.cfm?txt=cenam" TargetMode="External"/><Relationship Id="rId48" Type="http://schemas.openxmlformats.org/officeDocument/2006/relationships/hyperlink" Target="http://agoraclass.fltr.ucl.ac.be/concordances/pline_hist_nat_09/precise.cfm?txt=cotidianam" TargetMode="External"/><Relationship Id="rId56" Type="http://schemas.openxmlformats.org/officeDocument/2006/relationships/hyperlink" Target="http://agoraclass.fltr.ucl.ac.be/concordances/pline_hist_nat_09/precise.cfm?txt=id" TargetMode="External"/><Relationship Id="rId64" Type="http://schemas.openxmlformats.org/officeDocument/2006/relationships/hyperlink" Target="http://agoraclass.fltr.ucl.ac.be/concordances/pline_hist_nat_09/precise.cfm?txt=solamque" TargetMode="External"/><Relationship Id="rId69" Type="http://schemas.openxmlformats.org/officeDocument/2006/relationships/hyperlink" Target="http://agoraclass.fltr.ucl.ac.be/concordances/pline_hist_nat_09/precise.cfm?txt=inferri" TargetMode="External"/><Relationship Id="rId77" Type="http://schemas.openxmlformats.org/officeDocument/2006/relationships/hyperlink" Target="http://agoraclass.fltr.ucl.ac.be/concordances/pline_hist_nat_09/precise.cfm?txt=tantum" TargetMode="External"/><Relationship Id="rId100" Type="http://schemas.openxmlformats.org/officeDocument/2006/relationships/hyperlink" Target="http://agoraclass.fltr.ucl.ac.be/concordances/pline_hist_nat_09/precise.cfm?txt=opus" TargetMode="External"/><Relationship Id="rId105" Type="http://schemas.openxmlformats.org/officeDocument/2006/relationships/hyperlink" Target="http://agoraclass.fltr.ucl.ac.be/concordances/pline_hist_nat_09/precise.cfm?txt=actura" TargetMode="External"/><Relationship Id="rId113" Type="http://schemas.openxmlformats.org/officeDocument/2006/relationships/hyperlink" Target="http://bcs.fltr.ucl.ac.be/Virg/V08-626-731.html" TargetMode="External"/><Relationship Id="rId8" Type="http://schemas.openxmlformats.org/officeDocument/2006/relationships/hyperlink" Target="http://mercure.fltr.ucl.ac.be/Hodoi/concordances/dion_cassius_hist_rom_42/precise.cfm?txt=960;949;961;953;954;945;955;955;949;963;964;8049;964;951;" TargetMode="External"/><Relationship Id="rId51" Type="http://schemas.openxmlformats.org/officeDocument/2006/relationships/hyperlink" Target="http://agoraclass.fltr.ucl.ac.be/concordances/pline_hist_nat_09/precise.cfm?txt=computationemque" TargetMode="External"/><Relationship Id="rId72" Type="http://schemas.openxmlformats.org/officeDocument/2006/relationships/hyperlink" Target="http://agoraclass.fltr.ucl.ac.be/concordances/pline_hist_nat_09/precise.cfm?txt=iussit" TargetMode="External"/><Relationship Id="rId80" Type="http://schemas.openxmlformats.org/officeDocument/2006/relationships/hyperlink" Target="http://agoraclass.fltr.ucl.ac.be/concordances/pline_hist_nat_09/precise.cfm?txt=eam" TargetMode="External"/><Relationship Id="rId85" Type="http://schemas.openxmlformats.org/officeDocument/2006/relationships/hyperlink" Target="http://agoraclass.fltr.ucl.ac.be/concordances/pline_hist_nat_09/precise.cfm?txt=uisque" TargetMode="External"/><Relationship Id="rId93" Type="http://schemas.openxmlformats.org/officeDocument/2006/relationships/hyperlink" Target="http://agoraclass.fltr.ucl.ac.be/concordances/pline_hist_nat_09/precise.cfm?txt=maxime" TargetMode="External"/><Relationship Id="rId98" Type="http://schemas.openxmlformats.org/officeDocument/2006/relationships/hyperlink" Target="http://agoraclass.fltr.ucl.ac.be/concordances/pline_hist_nat_09/precise.cfm?txt=unicu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rcure.fltr.ucl.ac.be/Hodoi/concordances/dion_cassius_hist_rom_42/precise.cfm?txt=964;8057;964;949;" TargetMode="External"/><Relationship Id="rId17" Type="http://schemas.openxmlformats.org/officeDocument/2006/relationships/hyperlink" Target="http://mercure.fltr.ucl.ac.be/Hodoi/concordances/dion_cassius_hist_rom_42/precise.cfm?txt=960;959;955;8058;" TargetMode="External"/><Relationship Id="rId25" Type="http://schemas.openxmlformats.org/officeDocument/2006/relationships/hyperlink" Target="http://agoraclass.fltr.ucl.ac.be/concordances/pline_hist_nat_09/precise.cfm?txt=absumpturam" TargetMode="External"/><Relationship Id="rId33" Type="http://schemas.openxmlformats.org/officeDocument/2006/relationships/hyperlink" Target="http://agoraclass.fltr.ucl.ac.be/concordances/pline_hist_nat_09/precise.cfm?txt=ergo" TargetMode="External"/><Relationship Id="rId38" Type="http://schemas.openxmlformats.org/officeDocument/2006/relationships/hyperlink" Target="http://agoraclass.fltr.ucl.ac.be/concordances/pline_hist_nat_09/precise.cfm?txt=quo" TargetMode="External"/><Relationship Id="rId46" Type="http://schemas.openxmlformats.org/officeDocument/2006/relationships/hyperlink" Target="http://agoraclass.fltr.ucl.ac.be/concordances/pline_hist_nat_09/precise.cfm?txt=periret" TargetMode="External"/><Relationship Id="rId59" Type="http://schemas.openxmlformats.org/officeDocument/2006/relationships/hyperlink" Target="http://agoraclass.fltr.ucl.ac.be/concordances/pline_hist_nat_09/precise.cfm?txt=consumpturam" TargetMode="External"/><Relationship Id="rId67" Type="http://schemas.openxmlformats.org/officeDocument/2006/relationships/hyperlink" Target="http://agoraclass.fltr.ucl.ac.be/concordances/pline_hist_nat_09/precise.cfm?txt=HS" TargetMode="External"/><Relationship Id="rId103" Type="http://schemas.openxmlformats.org/officeDocument/2006/relationships/hyperlink" Target="http://agoraclass.fltr.ucl.ac.be/concordances/pline_hist_nat_09/precise.cfm?txt=quidnam" TargetMode="External"/><Relationship Id="rId108" Type="http://schemas.openxmlformats.org/officeDocument/2006/relationships/hyperlink" Target="http://agoraclass.fltr.ucl.ac.be/concordances/pline_hist_nat_09/precise.cfm?txt=mersit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agoraclass.fltr.ucl.ac.be/concordances/pline_hist_nat_09/precise.cfm?txt=una" TargetMode="External"/><Relationship Id="rId41" Type="http://schemas.openxmlformats.org/officeDocument/2006/relationships/hyperlink" Target="http://agoraclass.fltr.ucl.ac.be/concordances/pline_hist_nat_09/precise.cfm?txt=magnificam" TargetMode="External"/><Relationship Id="rId54" Type="http://schemas.openxmlformats.org/officeDocument/2006/relationships/hyperlink" Target="http://agoraclass.fltr.ucl.ac.be/concordances/pline_hist_nat_09/precise.cfm?txt=illa" TargetMode="External"/><Relationship Id="rId62" Type="http://schemas.openxmlformats.org/officeDocument/2006/relationships/hyperlink" Target="http://agoraclass.fltr.ucl.ac.be/concordances/pline_hist_nat_09/precise.cfm?txt=taxationem" TargetMode="External"/><Relationship Id="rId70" Type="http://schemas.openxmlformats.org/officeDocument/2006/relationships/hyperlink" Target="http://agoraclass.fltr.ucl.ac.be/concordances/pline_hist_nat_09/precise.cfm?txt=mensam" TargetMode="External"/><Relationship Id="rId75" Type="http://schemas.openxmlformats.org/officeDocument/2006/relationships/hyperlink" Target="http://agoraclass.fltr.ucl.ac.be/concordances/pline_hist_nat_09/precise.cfm?txt=ministri" TargetMode="External"/><Relationship Id="rId83" Type="http://schemas.openxmlformats.org/officeDocument/2006/relationships/hyperlink" Target="http://agoraclass.fltr.ucl.ac.be/concordances/pline_hist_nat_09/precise.cfm?txt=cuius" TargetMode="External"/><Relationship Id="rId88" Type="http://schemas.openxmlformats.org/officeDocument/2006/relationships/hyperlink" Target="http://agoraclass.fltr.ucl.ac.be/concordances/pline_hist_nat_09/precise.cfm?txt=margaritas" TargetMode="External"/><Relationship Id="rId91" Type="http://schemas.openxmlformats.org/officeDocument/2006/relationships/hyperlink" Target="http://agoraclass.fltr.ucl.ac.be/concordances/pline_hist_nat_09/precise.cfm?txt=auribus" TargetMode="External"/><Relationship Id="rId96" Type="http://schemas.openxmlformats.org/officeDocument/2006/relationships/hyperlink" Target="http://agoraclass.fltr.ucl.ac.be/concordances/pline_hist_nat_09/precise.cfm?txt=et" TargetMode="External"/><Relationship Id="rId111" Type="http://schemas.openxmlformats.org/officeDocument/2006/relationships/hyperlink" Target="http://agoraclass.fltr.ucl.ac.be/concordances/pline_hist_nat_09/precise.cfm?txt=obsorbu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rcure.fltr.ucl.ac.be/Hodoi/concordances/dion_cassius_hist_rom_42/precise.cfm?txt=964;949;" TargetMode="External"/><Relationship Id="rId15" Type="http://schemas.openxmlformats.org/officeDocument/2006/relationships/hyperlink" Target="http://mercure.fltr.ucl.ac.be/Hodoi/concordances/dion_cassius_hist_rom_42/precise.cfm?txt=8037;961;945;962;" TargetMode="External"/><Relationship Id="rId23" Type="http://schemas.openxmlformats.org/officeDocument/2006/relationships/hyperlink" Target="http://agoraclass.fltr.ucl.ac.be/concordances/pline_hist_nat_09/precise.cfm?txt=centiens" TargetMode="External"/><Relationship Id="rId28" Type="http://schemas.openxmlformats.org/officeDocument/2006/relationships/hyperlink" Target="http://agoraclass.fltr.ucl.ac.be/concordances/pline_hist_nat_09/precise.cfm?txt=sed" TargetMode="External"/><Relationship Id="rId36" Type="http://schemas.openxmlformats.org/officeDocument/2006/relationships/hyperlink" Target="http://agoraclass.fltr.ucl.ac.be/concordances/pline_hist_nat_09/precise.cfm?txt=postero" TargetMode="External"/><Relationship Id="rId49" Type="http://schemas.openxmlformats.org/officeDocument/2006/relationships/hyperlink" Target="http://agoraclass.fltr.ucl.ac.be/concordances/pline_hist_nat_09/precise.cfm?txt=apposuit" TargetMode="External"/><Relationship Id="rId57" Type="http://schemas.openxmlformats.org/officeDocument/2006/relationships/hyperlink" Target="http://agoraclass.fltr.ucl.ac.be/concordances/pline_hist_nat_09/precise.cfm?txt=esse" TargetMode="External"/><Relationship Id="rId106" Type="http://schemas.openxmlformats.org/officeDocument/2006/relationships/hyperlink" Target="http://agoraclass.fltr.ucl.ac.be/concordances/pline_hist_nat_09/precise.cfm?txt=detractum" TargetMode="External"/><Relationship Id="rId114" Type="http://schemas.openxmlformats.org/officeDocument/2006/relationships/hyperlink" Target="http://bcs.fltr.ucl.ac.be/Virg/V08-626-731.html" TargetMode="External"/><Relationship Id="rId10" Type="http://schemas.openxmlformats.org/officeDocument/2006/relationships/hyperlink" Target="http://mercure.fltr.ucl.ac.be/Hodoi/concordances/dion_cassius_hist_rom_42/precise.cfm?txt=7952;947;8051;957;949;964;959;" TargetMode="External"/><Relationship Id="rId31" Type="http://schemas.openxmlformats.org/officeDocument/2006/relationships/hyperlink" Target="http://agoraclass.fltr.ucl.ac.be/concordances/pline_hist_nat_09/precise.cfm?txt=non" TargetMode="External"/><Relationship Id="rId44" Type="http://schemas.openxmlformats.org/officeDocument/2006/relationships/hyperlink" Target="http://agoraclass.fltr.ucl.ac.be/concordances/pline_hist_nat_09/precise.cfm?txt=ne" TargetMode="External"/><Relationship Id="rId52" Type="http://schemas.openxmlformats.org/officeDocument/2006/relationships/hyperlink" Target="http://agoraclass.fltr.ucl.ac.be/concordances/pline_hist_nat_09/precise.cfm?txt=expostulanti" TargetMode="External"/><Relationship Id="rId60" Type="http://schemas.openxmlformats.org/officeDocument/2006/relationships/hyperlink" Target="http://agoraclass.fltr.ucl.ac.be/concordances/pline_hist_nat_09/precise.cfm?txt=eam" TargetMode="External"/><Relationship Id="rId65" Type="http://schemas.openxmlformats.org/officeDocument/2006/relationships/hyperlink" Target="http://agoraclass.fltr.ucl.ac.be/concordances/pline_hist_nat_09/precise.cfm?txt=se" TargetMode="External"/><Relationship Id="rId73" Type="http://schemas.openxmlformats.org/officeDocument/2006/relationships/hyperlink" Target="http://agoraclass.fltr.ucl.ac.be/concordances/pline_hist_nat_09/precise.cfm?txt=ex" TargetMode="External"/><Relationship Id="rId78" Type="http://schemas.openxmlformats.org/officeDocument/2006/relationships/hyperlink" Target="http://agoraclass.fltr.ucl.ac.be/concordances/pline_hist_nat_09/precise.cfm?txt=uas" TargetMode="External"/><Relationship Id="rId81" Type="http://schemas.openxmlformats.org/officeDocument/2006/relationships/hyperlink" Target="http://agoraclass.fltr.ucl.ac.be/concordances/pline_hist_nat_09/precise.cfm?txt=posuere" TargetMode="External"/><Relationship Id="rId86" Type="http://schemas.openxmlformats.org/officeDocument/2006/relationships/hyperlink" Target="http://agoraclass.fltr.ucl.ac.be/concordances/pline_hist_nat_09/precise.cfm?txt=in" TargetMode="External"/><Relationship Id="rId94" Type="http://schemas.openxmlformats.org/officeDocument/2006/relationships/hyperlink" Target="http://agoraclass.fltr.ucl.ac.be/concordances/pline_hist_nat_09/precise.cfm?txt=singulare" TargetMode="External"/><Relationship Id="rId99" Type="http://schemas.openxmlformats.org/officeDocument/2006/relationships/hyperlink" Target="http://agoraclass.fltr.ucl.ac.be/concordances/pline_hist_nat_09/precise.cfm?txt=naturae" TargetMode="External"/><Relationship Id="rId101" Type="http://schemas.openxmlformats.org/officeDocument/2006/relationships/hyperlink" Target="http://agoraclass.fltr.ucl.ac.be/concordances/pline_hist_nat_09/precise.cfm?txt=ita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cure.fltr.ucl.ac.be/Hodoi/concordances/dion_cassius_hist_rom_42/precise.cfm?txt=947;965;957;945;953;954;8182;957;" TargetMode="External"/><Relationship Id="rId13" Type="http://schemas.openxmlformats.org/officeDocument/2006/relationships/hyperlink" Target="http://mercure.fltr.ucl.ac.be/Hodoi/concordances/dion_cassius_hist_rom_42/precise.cfm?txt=964;8135;" TargetMode="External"/><Relationship Id="rId18" Type="http://schemas.openxmlformats.org/officeDocument/2006/relationships/hyperlink" Target="http://mercure.fltr.ucl.ac.be/Hodoi/concordances/dion_cassius_hist_rom_42/precise.cfm?txt=948;953;8051;960;961;949;960;949;" TargetMode="External"/><Relationship Id="rId39" Type="http://schemas.openxmlformats.org/officeDocument/2006/relationships/hyperlink" Target="http://agoraclass.fltr.ucl.ac.be/concordances/pline_hist_nat_09/precise.cfm?txt=iudicium" TargetMode="External"/><Relationship Id="rId109" Type="http://schemas.openxmlformats.org/officeDocument/2006/relationships/hyperlink" Target="http://agoraclass.fltr.ucl.ac.be/concordances/pline_hist_nat_09/precise.cfm?txt=ac" TargetMode="External"/><Relationship Id="rId34" Type="http://schemas.openxmlformats.org/officeDocument/2006/relationships/hyperlink" Target="http://agoraclass.fltr.ucl.ac.be/concordances/pline_hist_nat_09/precise.cfm?txt=sponsionibus" TargetMode="External"/><Relationship Id="rId50" Type="http://schemas.openxmlformats.org/officeDocument/2006/relationships/hyperlink" Target="http://agoraclass.fltr.ucl.ac.be/concordances/pline_hist_nat_09/precise.cfm?txt=inridenti" TargetMode="External"/><Relationship Id="rId55" Type="http://schemas.openxmlformats.org/officeDocument/2006/relationships/hyperlink" Target="http://agoraclass.fltr.ucl.ac.be/concordances/pline_hist_nat_09/precise.cfm?txt=corollarium" TargetMode="External"/><Relationship Id="rId76" Type="http://schemas.openxmlformats.org/officeDocument/2006/relationships/hyperlink" Target="http://agoraclass.fltr.ucl.ac.be/concordances/pline_hist_nat_09/precise.cfm?txt=unum" TargetMode="External"/><Relationship Id="rId97" Type="http://schemas.openxmlformats.org/officeDocument/2006/relationships/hyperlink" Target="http://agoraclass.fltr.ucl.ac.be/concordances/pline_hist_nat_09/precise.cfm?txt=uere" TargetMode="External"/><Relationship Id="rId104" Type="http://schemas.openxmlformats.org/officeDocument/2006/relationships/hyperlink" Target="http://agoraclass.fltr.ucl.ac.be/concordances/pline_hist_nat_09/precise.cfm?txt=esset" TargetMode="External"/><Relationship Id="rId7" Type="http://schemas.openxmlformats.org/officeDocument/2006/relationships/hyperlink" Target="http://mercure.fltr.ucl.ac.be/Hodoi/concordances/dion_cassius_hist_rom_42/precise.cfm?txt=947;8048;961;" TargetMode="External"/><Relationship Id="rId71" Type="http://schemas.openxmlformats.org/officeDocument/2006/relationships/hyperlink" Target="http://agoraclass.fltr.ucl.ac.be/concordances/pline_hist_nat_09/precise.cfm?txt=secundam" TargetMode="External"/><Relationship Id="rId92" Type="http://schemas.openxmlformats.org/officeDocument/2006/relationships/hyperlink" Target="http://agoraclass.fltr.ucl.ac.be/concordances/pline_hist_nat_09/precise.cfm?txt=cum" TargetMode="External"/><Relationship Id="rId2" Type="http://schemas.openxmlformats.org/officeDocument/2006/relationships/styles" Target="styles.xml"/><Relationship Id="rId29" Type="http://schemas.openxmlformats.org/officeDocument/2006/relationships/hyperlink" Target="http://agoraclass.fltr.ucl.ac.be/concordances/pline_hist_nat_09/precise.cfm?txt=fieri" TargetMode="Externa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Lise Biscarat</cp:lastModifiedBy>
  <cp:revision>2</cp:revision>
  <cp:lastPrinted>2013-01-30T18:28:00Z</cp:lastPrinted>
  <dcterms:created xsi:type="dcterms:W3CDTF">2013-02-01T18:49:00Z</dcterms:created>
  <dcterms:modified xsi:type="dcterms:W3CDTF">2013-02-01T18:49:00Z</dcterms:modified>
</cp:coreProperties>
</file>